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363F" w:rsidR="00675BD8" w:rsidP="13815994" w:rsidRDefault="00675BD8" w14:paraId="712CA3BD" w14:textId="23D62185">
      <w:pPr>
        <w:shd w:val="clear" w:color="auto" w:fill="FFFFFF" w:themeFill="background1"/>
        <w:spacing w:after="0" w:line="276" w:lineRule="auto"/>
        <w:jc w:val="right"/>
        <w:textAlignment w:val="baseline"/>
      </w:pPr>
      <w:r w:rsidRPr="13815994" w:rsidR="2A27636D">
        <w:rPr>
          <w:rFonts w:ascii="Aptos" w:hAnsi="Aptos" w:eastAsia="Times New Roman"/>
          <w:lang w:eastAsia="en-GB"/>
        </w:rPr>
        <w:t>15 Sep</w:t>
      </w:r>
    </w:p>
    <w:p w:rsidRPr="00A2363F" w:rsidR="00675BD8" w:rsidP="13815994" w:rsidRDefault="00675BD8" w14:paraId="4EE48F19" w14:textId="62FEA4CE">
      <w:pPr>
        <w:pStyle w:val="Normal"/>
        <w:suppressLineNumbers w:val="0"/>
        <w:shd w:val="clear" w:color="auto" w:fill="FFFFFF" w:themeFill="background1"/>
        <w:bidi w:val="0"/>
        <w:spacing w:before="0" w:beforeAutospacing="off" w:after="0" w:afterAutospacing="off" w:line="276" w:lineRule="auto"/>
        <w:ind w:left="0" w:right="0"/>
        <w:jc w:val="left"/>
      </w:pPr>
      <w:r w:rsidRPr="13815994" w:rsidR="2A27636D">
        <w:rPr>
          <w:rFonts w:ascii="Aptos" w:hAnsi="Aptos" w:eastAsia="Times New Roman"/>
          <w:lang w:eastAsia="en-GB"/>
        </w:rPr>
        <w:t>Dear Oasis travellers,</w:t>
      </w:r>
    </w:p>
    <w:p w:rsidRPr="00A2363F" w:rsidR="00675BD8" w:rsidP="00D60423" w:rsidRDefault="00675BD8" w14:paraId="31528002" w14:textId="77777777">
      <w:pPr>
        <w:pStyle w:val="ListParagraph"/>
        <w:shd w:val="clear" w:color="auto" w:fill="FFFFFF"/>
        <w:spacing w:after="0" w:line="276" w:lineRule="auto"/>
        <w:textAlignment w:val="baseline"/>
        <w:rPr>
          <w:rFonts w:ascii="Aptos" w:hAnsi="Aptos" w:eastAsia="Times New Roman" w:cstheme="minorHAnsi"/>
          <w:bdr w:val="none" w:color="auto" w:sz="0" w:space="0" w:frame="1"/>
          <w:lang w:eastAsia="en-GB"/>
        </w:rPr>
      </w:pPr>
    </w:p>
    <w:p w:rsidR="008533EC" w:rsidP="00D60423" w:rsidRDefault="00675BD8" w14:paraId="00E0C013" w14:textId="07C2A69D">
      <w:pPr>
        <w:pStyle w:val="ListParagraph"/>
        <w:shd w:val="clear" w:color="auto" w:fill="FFFFFF" w:themeFill="background1"/>
        <w:spacing w:after="0" w:line="276" w:lineRule="auto"/>
        <w:ind w:left="0"/>
        <w:textAlignment w:val="baseline"/>
        <w:rPr>
          <w:rFonts w:ascii="Aptos" w:hAnsi="Aptos" w:eastAsia="Times New Roman"/>
          <w:bdr w:val="none" w:color="auto" w:sz="0" w:space="0" w:frame="1"/>
          <w:lang w:eastAsia="en-GB"/>
        </w:rPr>
      </w:pPr>
      <w:r w:rsidRPr="00A2363F">
        <w:rPr>
          <w:rFonts w:ascii="Aptos" w:hAnsi="Aptos" w:eastAsia="Times New Roman"/>
          <w:bdr w:val="none" w:color="auto" w:sz="0" w:space="0" w:frame="1"/>
          <w:lang w:eastAsia="en-GB"/>
        </w:rPr>
        <w:t xml:space="preserve">Just </w:t>
      </w:r>
      <w:r w:rsidRPr="00A2363F" w:rsidR="008E2738">
        <w:rPr>
          <w:rFonts w:ascii="Aptos" w:hAnsi="Aptos" w:eastAsia="Times New Roman"/>
          <w:bdr w:val="none" w:color="auto" w:sz="0" w:space="0" w:frame="1"/>
          <w:lang w:eastAsia="en-GB"/>
        </w:rPr>
        <w:t>a few weeks</w:t>
      </w:r>
      <w:r w:rsidRPr="00A2363F">
        <w:rPr>
          <w:rFonts w:ascii="Aptos" w:hAnsi="Aptos" w:eastAsia="Times New Roman"/>
          <w:bdr w:val="none" w:color="auto" w:sz="0" w:space="0" w:frame="1"/>
          <w:lang w:eastAsia="en-GB"/>
        </w:rPr>
        <w:t xml:space="preserve"> to go </w:t>
      </w:r>
      <w:r w:rsidRPr="00A2363F" w:rsidR="008E2738">
        <w:rPr>
          <w:rFonts w:ascii="Aptos" w:hAnsi="Aptos" w:eastAsia="Times New Roman"/>
          <w:bdr w:val="none" w:color="auto" w:sz="0" w:space="0" w:frame="1"/>
          <w:lang w:eastAsia="en-GB"/>
        </w:rPr>
        <w:t>until</w:t>
      </w:r>
      <w:r w:rsidRPr="00A2363F">
        <w:rPr>
          <w:rFonts w:ascii="Aptos" w:hAnsi="Aptos" w:eastAsia="Times New Roman"/>
          <w:bdr w:val="none" w:color="auto" w:sz="0" w:space="0" w:frame="1"/>
          <w:lang w:eastAsia="en-GB"/>
        </w:rPr>
        <w:t xml:space="preserve"> you set off on your expedition</w:t>
      </w:r>
      <w:r w:rsidRPr="004540B8">
        <w:rPr>
          <w:rFonts w:ascii="Aptos" w:hAnsi="Aptos" w:eastAsia="Times New Roman"/>
          <w:bdr w:val="none" w:color="auto" w:sz="0" w:space="0" w:frame="1"/>
          <w:lang w:eastAsia="en-GB"/>
        </w:rPr>
        <w:t xml:space="preserve">! </w:t>
      </w:r>
      <w:r w:rsidRPr="004540B8" w:rsidR="007A776A">
        <w:rPr>
          <w:rFonts w:ascii="Aptos" w:hAnsi="Aptos" w:eastAsia="Times New Roman"/>
          <w:bdr w:val="none" w:color="auto" w:sz="0" w:space="0" w:frame="1"/>
          <w:lang w:eastAsia="en-GB"/>
        </w:rPr>
        <w:t xml:space="preserve">This update </w:t>
      </w:r>
      <w:r w:rsidR="00BC1127">
        <w:rPr>
          <w:rFonts w:ascii="Aptos" w:hAnsi="Aptos" w:eastAsia="Times New Roman"/>
          <w:bdr w:val="none" w:color="auto" w:sz="0" w:space="0" w:frame="1"/>
          <w:lang w:eastAsia="en-GB"/>
        </w:rPr>
        <w:t xml:space="preserve">includes a link to our Zoom meeting </w:t>
      </w:r>
      <w:proofErr w:type="gramStart"/>
      <w:r w:rsidR="00BC1127">
        <w:rPr>
          <w:rFonts w:ascii="Aptos" w:hAnsi="Aptos" w:eastAsia="Times New Roman"/>
          <w:bdr w:val="none" w:color="auto" w:sz="0" w:space="0" w:frame="1"/>
          <w:lang w:eastAsia="en-GB"/>
        </w:rPr>
        <w:t>and also</w:t>
      </w:r>
      <w:proofErr w:type="gramEnd"/>
      <w:r w:rsidR="00BC1127">
        <w:rPr>
          <w:rFonts w:ascii="Aptos" w:hAnsi="Aptos" w:eastAsia="Times New Roman"/>
          <w:bdr w:val="none" w:color="auto" w:sz="0" w:space="0" w:frame="1"/>
          <w:lang w:eastAsia="en-GB"/>
        </w:rPr>
        <w:t xml:space="preserve"> co</w:t>
      </w:r>
      <w:r w:rsidRPr="004540B8" w:rsidR="007A776A">
        <w:rPr>
          <w:rFonts w:ascii="Aptos" w:hAnsi="Aptos" w:eastAsia="Times New Roman"/>
          <w:bdr w:val="none" w:color="auto" w:sz="0" w:space="0" w:frame="1"/>
          <w:lang w:eastAsia="en-GB"/>
        </w:rPr>
        <w:t xml:space="preserve">vers applying for your Guinea e-visa, notes on camping and accommodation and taking time out from the trip and a letter for immigration/airline check-in to explain why you are travelling on a </w:t>
      </w:r>
      <w:proofErr w:type="gramStart"/>
      <w:r w:rsidRPr="004540B8" w:rsidR="007A776A">
        <w:rPr>
          <w:rFonts w:ascii="Aptos" w:hAnsi="Aptos" w:eastAsia="Times New Roman"/>
          <w:bdr w:val="none" w:color="auto" w:sz="0" w:space="0" w:frame="1"/>
          <w:lang w:eastAsia="en-GB"/>
        </w:rPr>
        <w:t>one way</w:t>
      </w:r>
      <w:proofErr w:type="gramEnd"/>
      <w:r w:rsidRPr="004540B8" w:rsidR="007A776A">
        <w:rPr>
          <w:rFonts w:ascii="Aptos" w:hAnsi="Aptos" w:eastAsia="Times New Roman"/>
          <w:bdr w:val="none" w:color="auto" w:sz="0" w:space="0" w:frame="1"/>
          <w:lang w:eastAsia="en-GB"/>
        </w:rPr>
        <w:t xml:space="preserve"> </w:t>
      </w:r>
      <w:r w:rsidR="004540B8">
        <w:rPr>
          <w:rFonts w:ascii="Aptos" w:hAnsi="Aptos" w:eastAsia="Times New Roman"/>
          <w:bdr w:val="none" w:color="auto" w:sz="0" w:space="0" w:frame="1"/>
          <w:lang w:eastAsia="en-GB"/>
        </w:rPr>
        <w:t>ticket</w:t>
      </w:r>
      <w:r w:rsidRPr="004540B8" w:rsidR="007A776A">
        <w:rPr>
          <w:rFonts w:ascii="Aptos" w:hAnsi="Aptos" w:eastAsia="Times New Roman"/>
          <w:bdr w:val="none" w:color="auto" w:sz="0" w:space="0" w:frame="1"/>
          <w:lang w:eastAsia="en-GB"/>
        </w:rPr>
        <w:t xml:space="preserve"> to Morocco.</w:t>
      </w:r>
    </w:p>
    <w:p w:rsidR="00292F33" w:rsidP="00D60423" w:rsidRDefault="00292F33" w14:paraId="04E2E687" w14:textId="77777777">
      <w:pPr>
        <w:pStyle w:val="ListParagraph"/>
        <w:shd w:val="clear" w:color="auto" w:fill="FFFFFF" w:themeFill="background1"/>
        <w:spacing w:after="0" w:line="276" w:lineRule="auto"/>
        <w:ind w:left="0"/>
        <w:textAlignment w:val="baseline"/>
        <w:rPr>
          <w:rFonts w:ascii="Aptos" w:hAnsi="Aptos" w:eastAsia="Times New Roman"/>
          <w:bdr w:val="none" w:color="auto" w:sz="0" w:space="0" w:frame="1"/>
          <w:lang w:eastAsia="en-GB"/>
        </w:rPr>
      </w:pPr>
    </w:p>
    <w:p w:rsidRPr="000D4569" w:rsidR="00292F33" w:rsidP="00D60423" w:rsidRDefault="000D4569" w14:paraId="4BF59C48" w14:textId="19A567B3">
      <w:pPr>
        <w:pStyle w:val="ListParagraph"/>
        <w:shd w:val="clear" w:color="auto" w:fill="FFFFFF" w:themeFill="background1"/>
        <w:spacing w:after="0" w:line="276" w:lineRule="auto"/>
        <w:ind w:left="0"/>
        <w:textAlignment w:val="baseline"/>
        <w:rPr>
          <w:rFonts w:ascii="Aptos" w:hAnsi="Aptos" w:eastAsia="Times New Roman"/>
          <w:b/>
          <w:bCs/>
          <w:bdr w:val="none" w:color="auto" w:sz="0" w:space="0" w:frame="1"/>
          <w:lang w:eastAsia="en-GB"/>
        </w:rPr>
      </w:pPr>
      <w:r>
        <w:rPr>
          <w:rFonts w:ascii="Aptos" w:hAnsi="Aptos" w:eastAsia="Times New Roman"/>
          <w:b/>
          <w:bCs/>
          <w:bdr w:val="none" w:color="auto" w:sz="0" w:space="0" w:frame="1"/>
          <w:lang w:eastAsia="en-GB"/>
        </w:rPr>
        <w:t>ZOOM MEETING LINK</w:t>
      </w:r>
    </w:p>
    <w:p w:rsidR="4A8F038B" w:rsidP="00D60423" w:rsidRDefault="000D4569" w14:paraId="7016FF3A" w14:textId="7C4E7CF1">
      <w:pPr>
        <w:pStyle w:val="ListParagraph"/>
        <w:shd w:val="clear" w:color="auto" w:fill="FFFFFF" w:themeFill="background1"/>
        <w:spacing w:after="0" w:line="276" w:lineRule="auto"/>
        <w:ind w:left="0"/>
        <w:textAlignment w:val="baseline"/>
        <w:rPr>
          <w:rFonts w:ascii="Aptos" w:hAnsi="Aptos" w:eastAsia="Times New Roman"/>
          <w:lang w:eastAsia="en-GB"/>
        </w:rPr>
      </w:pPr>
      <w:r>
        <w:rPr>
          <w:rFonts w:ascii="Aptos" w:hAnsi="Aptos" w:eastAsia="Times New Roman"/>
          <w:bdr w:val="none" w:color="auto" w:sz="0" w:space="0" w:frame="1"/>
          <w:lang w:eastAsia="en-GB"/>
        </w:rPr>
        <w:t xml:space="preserve">It was great to meet some of you virtually for our Zoom </w:t>
      </w:r>
      <w:r w:rsidR="00E05F74">
        <w:rPr>
          <w:rFonts w:ascii="Aptos" w:hAnsi="Aptos" w:eastAsia="Times New Roman"/>
          <w:bdr w:val="none" w:color="auto" w:sz="0" w:space="0" w:frame="1"/>
          <w:lang w:eastAsia="en-GB"/>
        </w:rPr>
        <w:t xml:space="preserve">meeting!  </w:t>
      </w:r>
      <w:r w:rsidR="00C63D8A">
        <w:rPr>
          <w:rFonts w:ascii="Aptos" w:hAnsi="Aptos" w:eastAsia="Times New Roman"/>
          <w:bdr w:val="none" w:color="auto" w:sz="0" w:space="0" w:frame="1"/>
          <w:lang w:eastAsia="en-GB"/>
        </w:rPr>
        <w:t xml:space="preserve">For those that couldn’t make it, please follow this link: </w:t>
      </w:r>
      <w:hyperlink w:tgtFrame="_blank" w:tooltip="https://us06web.zoom.us/rec/share/_sb-zinopayuug3zqy7mrn4ssk_srgkpru0lq4qmimutuqgi76ff8onkszmg5r3c.%e2%80%a6" w:history="1" r:id="rId8">
        <w:r w:rsidR="00AB3BB3">
          <w:rPr>
            <w:rStyle w:val="Hyperlink"/>
            <w:rFonts w:ascii="Aptos" w:hAnsi="Aptos" w:eastAsia="Times New Roman"/>
            <w:lang w:eastAsia="en-GB"/>
          </w:rPr>
          <w:t>Oasis Overland Trans Africa meeting 2026</w:t>
        </w:r>
      </w:hyperlink>
    </w:p>
    <w:p w:rsidRPr="000E1B03" w:rsidR="000E1B03" w:rsidP="00D60423" w:rsidRDefault="000E1B03" w14:paraId="308F4495" w14:textId="77777777">
      <w:pPr>
        <w:shd w:val="clear" w:color="auto" w:fill="FFFFFF" w:themeFill="background1"/>
        <w:spacing w:after="0" w:line="276" w:lineRule="auto"/>
        <w:textAlignment w:val="baseline"/>
        <w:rPr>
          <w:rFonts w:ascii="Aptos" w:hAnsi="Aptos" w:eastAsia="Times New Roman"/>
          <w:lang w:eastAsia="en-GB"/>
        </w:rPr>
      </w:pPr>
      <w:r w:rsidRPr="000E1B03">
        <w:rPr>
          <w:rFonts w:ascii="Aptos" w:hAnsi="Aptos" w:eastAsia="Times New Roman"/>
          <w:lang w:eastAsia="en-GB"/>
        </w:rPr>
        <w:t>Passcode: BybL2&amp;J5</w:t>
      </w:r>
    </w:p>
    <w:p w:rsidR="00285354" w:rsidP="13815994" w:rsidRDefault="00285354" w14:paraId="4FC68531" w14:textId="6E04CDBB">
      <w:pPr>
        <w:pStyle w:val="ListParagraph"/>
        <w:shd w:val="clear" w:color="auto" w:fill="FFFFFF" w:themeFill="background1"/>
        <w:spacing w:after="0" w:line="276" w:lineRule="auto"/>
        <w:ind w:left="0"/>
        <w:rPr>
          <w:rFonts w:ascii="Aptos" w:hAnsi="Aptos" w:eastAsia="Times New Roman"/>
          <w:lang w:eastAsia="en-GB"/>
        </w:rPr>
      </w:pPr>
      <w:r w:rsidRPr="13815994" w:rsidR="160F699A">
        <w:rPr>
          <w:rFonts w:ascii="Aptos" w:hAnsi="Aptos" w:eastAsia="Times New Roman"/>
          <w:lang w:eastAsia="en-GB"/>
        </w:rPr>
        <w:t xml:space="preserve">Please scroll ahead to 9.00 minutes for when we </w:t>
      </w:r>
      <w:r w:rsidRPr="13815994" w:rsidR="160F699A">
        <w:rPr>
          <w:rFonts w:ascii="Aptos" w:hAnsi="Aptos" w:eastAsia="Times New Roman"/>
          <w:lang w:eastAsia="en-GB"/>
        </w:rPr>
        <w:t>actually get</w:t>
      </w:r>
      <w:r w:rsidRPr="13815994" w:rsidR="160F699A">
        <w:rPr>
          <w:rFonts w:ascii="Aptos" w:hAnsi="Aptos" w:eastAsia="Times New Roman"/>
          <w:lang w:eastAsia="en-GB"/>
        </w:rPr>
        <w:t xml:space="preserve"> started</w:t>
      </w:r>
      <w:r w:rsidRPr="13815994" w:rsidR="0F12EEA2">
        <w:rPr>
          <w:rFonts w:ascii="Aptos" w:hAnsi="Aptos" w:eastAsia="Times New Roman"/>
          <w:lang w:eastAsia="en-GB"/>
        </w:rPr>
        <w:t xml:space="preserve">. We hope you found/find it useful. </w:t>
      </w:r>
    </w:p>
    <w:p w:rsidR="008E7516" w:rsidP="00D60423" w:rsidRDefault="00285354" w14:paraId="34FCE54F" w14:textId="27BB548A">
      <w:pPr>
        <w:pStyle w:val="ListParagraph"/>
        <w:shd w:val="clear" w:color="auto" w:fill="FFFFFF" w:themeFill="background1"/>
        <w:spacing w:after="0" w:line="276" w:lineRule="auto"/>
        <w:ind w:left="0"/>
        <w:rPr>
          <w:rFonts w:ascii="Aptos" w:hAnsi="Aptos" w:eastAsia="Times New Roman"/>
          <w:lang w:eastAsia="en-GB"/>
        </w:rPr>
      </w:pPr>
      <w:r w:rsidRPr="13815994" w:rsidR="473B56AC">
        <w:rPr>
          <w:rFonts w:ascii="Aptos" w:hAnsi="Aptos" w:eastAsia="Times New Roman"/>
          <w:lang w:eastAsia="en-GB"/>
        </w:rPr>
        <w:t xml:space="preserve">As a quick recap – </w:t>
      </w:r>
      <w:r w:rsidRPr="13815994" w:rsidR="05674C1E">
        <w:rPr>
          <w:rFonts w:ascii="Aptos" w:hAnsi="Aptos" w:eastAsia="Times New Roman"/>
          <w:lang w:eastAsia="en-GB"/>
        </w:rPr>
        <w:t>t</w:t>
      </w:r>
      <w:r w:rsidRPr="13815994" w:rsidR="473B56AC">
        <w:rPr>
          <w:rFonts w:ascii="Aptos" w:hAnsi="Aptos" w:eastAsia="Times New Roman"/>
          <w:lang w:eastAsia="en-GB"/>
        </w:rPr>
        <w:t>he meeting was</w:t>
      </w:r>
      <w:r w:rsidRPr="13815994" w:rsidR="3372D736">
        <w:rPr>
          <w:rFonts w:ascii="Aptos" w:hAnsi="Aptos" w:eastAsia="Times New Roman"/>
          <w:lang w:eastAsia="en-GB"/>
        </w:rPr>
        <w:t xml:space="preserve"> hosted by Ralph with participation from crew members Jenny</w:t>
      </w:r>
      <w:r w:rsidRPr="13815994" w:rsidR="467DB2CC">
        <w:rPr>
          <w:rFonts w:ascii="Aptos" w:hAnsi="Aptos" w:eastAsia="Times New Roman"/>
          <w:lang w:eastAsia="en-GB"/>
        </w:rPr>
        <w:t xml:space="preserve"> (tour leader)</w:t>
      </w:r>
      <w:r w:rsidRPr="13815994" w:rsidR="3372D736">
        <w:rPr>
          <w:rFonts w:ascii="Aptos" w:hAnsi="Aptos" w:eastAsia="Times New Roman"/>
          <w:lang w:eastAsia="en-GB"/>
        </w:rPr>
        <w:t xml:space="preserve"> </w:t>
      </w:r>
      <w:r w:rsidRPr="13815994" w:rsidR="3372D736">
        <w:rPr>
          <w:rFonts w:ascii="Aptos" w:hAnsi="Aptos" w:eastAsia="Times New Roman"/>
          <w:lang w:eastAsia="en-GB"/>
        </w:rPr>
        <w:t>and TK</w:t>
      </w:r>
      <w:r w:rsidRPr="13815994" w:rsidR="386AFD72">
        <w:rPr>
          <w:rFonts w:ascii="Aptos" w:hAnsi="Aptos" w:eastAsia="Times New Roman"/>
          <w:lang w:eastAsia="en-GB"/>
        </w:rPr>
        <w:t xml:space="preserve"> (driver)</w:t>
      </w:r>
      <w:r w:rsidRPr="13815994" w:rsidR="3372D736">
        <w:rPr>
          <w:rFonts w:ascii="Aptos" w:hAnsi="Aptos" w:eastAsia="Times New Roman"/>
          <w:lang w:eastAsia="en-GB"/>
        </w:rPr>
        <w:t>, as well as Mariska and Ceris from the office</w:t>
      </w:r>
      <w:r w:rsidRPr="13815994" w:rsidR="05674C1E">
        <w:rPr>
          <w:rFonts w:ascii="Aptos" w:hAnsi="Aptos" w:eastAsia="Times New Roman"/>
          <w:lang w:eastAsia="en-GB"/>
        </w:rPr>
        <w:t xml:space="preserve"> and </w:t>
      </w:r>
      <w:r w:rsidRPr="13815994" w:rsidR="63D62A44">
        <w:rPr>
          <w:rFonts w:ascii="Aptos" w:hAnsi="Aptos" w:eastAsia="Times New Roman"/>
          <w:lang w:eastAsia="en-GB"/>
        </w:rPr>
        <w:t xml:space="preserve">the helpful Zoom AI tells us </w:t>
      </w:r>
      <w:r w:rsidRPr="13815994" w:rsidR="05674C1E">
        <w:rPr>
          <w:rFonts w:ascii="Aptos" w:hAnsi="Aptos" w:eastAsia="Times New Roman"/>
          <w:lang w:eastAsia="en-GB"/>
        </w:rPr>
        <w:t>we covered the following:</w:t>
      </w:r>
    </w:p>
    <w:p w:rsidRPr="00285354" w:rsidR="00285354" w:rsidP="00D60423" w:rsidRDefault="00E370F8" w14:paraId="0E9B7647" w14:textId="13EFA86A">
      <w:pPr>
        <w:pStyle w:val="ListParagraph"/>
        <w:numPr>
          <w:ilvl w:val="0"/>
          <w:numId w:val="10"/>
        </w:numPr>
        <w:shd w:val="clear" w:color="auto" w:fill="FFFFFF" w:themeFill="background1"/>
        <w:spacing w:after="0" w:line="276" w:lineRule="auto"/>
        <w:ind w:left="426"/>
        <w:rPr>
          <w:rFonts w:ascii="Aptos" w:hAnsi="Aptos" w:eastAsia="Times New Roman"/>
          <w:lang w:eastAsia="en-GB"/>
        </w:rPr>
      </w:pPr>
      <w:r w:rsidRPr="13815994" w:rsidR="05674C1E">
        <w:rPr>
          <w:rFonts w:ascii="Aptos" w:hAnsi="Aptos" w:eastAsia="Times New Roman"/>
          <w:lang w:eastAsia="en-GB"/>
        </w:rPr>
        <w:t>We</w:t>
      </w:r>
      <w:r w:rsidRPr="13815994" w:rsidR="473B56AC">
        <w:rPr>
          <w:rFonts w:ascii="Aptos" w:hAnsi="Aptos" w:eastAsia="Times New Roman"/>
          <w:lang w:eastAsia="en-GB"/>
        </w:rPr>
        <w:t xml:space="preserve"> will use a different 4x4 </w:t>
      </w:r>
      <w:r w:rsidRPr="13815994" w:rsidR="2960C29E">
        <w:rPr>
          <w:rFonts w:ascii="Aptos" w:hAnsi="Aptos" w:eastAsia="Times New Roman"/>
          <w:lang w:eastAsia="en-GB"/>
        </w:rPr>
        <w:t>truck</w:t>
      </w:r>
      <w:r w:rsidRPr="13815994" w:rsidR="473B56AC">
        <w:rPr>
          <w:rFonts w:ascii="Aptos" w:hAnsi="Aptos" w:eastAsia="Times New Roman"/>
          <w:lang w:eastAsia="en-GB"/>
        </w:rPr>
        <w:t xml:space="preserve"> instead of the usual Renault due to shipping issues and the fact </w:t>
      </w:r>
      <w:r w:rsidRPr="13815994" w:rsidR="05674C1E">
        <w:rPr>
          <w:rFonts w:ascii="Aptos" w:hAnsi="Aptos" w:eastAsia="Times New Roman"/>
          <w:lang w:eastAsia="en-GB"/>
        </w:rPr>
        <w:t xml:space="preserve">that </w:t>
      </w:r>
      <w:r w:rsidRPr="13815994" w:rsidR="473B56AC">
        <w:rPr>
          <w:rFonts w:ascii="Aptos" w:hAnsi="Aptos" w:eastAsia="Times New Roman"/>
          <w:lang w:eastAsia="en-GB"/>
        </w:rPr>
        <w:t>driving through Sudan is still not possible</w:t>
      </w:r>
      <w:r w:rsidRPr="13815994" w:rsidR="2E8130E6">
        <w:rPr>
          <w:rFonts w:ascii="Aptos" w:hAnsi="Aptos" w:eastAsia="Times New Roman"/>
          <w:lang w:eastAsia="en-GB"/>
        </w:rPr>
        <w:t xml:space="preserve">. We </w:t>
      </w:r>
      <w:r w:rsidRPr="13815994" w:rsidR="473B56AC">
        <w:rPr>
          <w:rFonts w:ascii="Aptos" w:hAnsi="Aptos" w:eastAsia="Times New Roman"/>
          <w:lang w:eastAsia="en-GB"/>
        </w:rPr>
        <w:t>will have a pre-departure meeting on October 26th at 2 PM. Jenny explained that 65% of meals are included and will be cooked in groups of 3-5 people, with some camping options available for upgrade at participants' own cost.</w:t>
      </w:r>
    </w:p>
    <w:p w:rsidRPr="00285354" w:rsidR="00285354" w:rsidP="00D60423" w:rsidRDefault="00285354" w14:paraId="35583F52" w14:textId="6464C133">
      <w:pPr>
        <w:pStyle w:val="ListParagraph"/>
        <w:numPr>
          <w:ilvl w:val="0"/>
          <w:numId w:val="10"/>
        </w:numPr>
        <w:shd w:val="clear" w:color="auto" w:fill="FFFFFF" w:themeFill="background1"/>
        <w:spacing w:after="0" w:line="276" w:lineRule="auto"/>
        <w:ind w:left="426"/>
        <w:rPr>
          <w:rFonts w:ascii="Aptos" w:hAnsi="Aptos" w:eastAsia="Times New Roman"/>
          <w:lang w:eastAsia="en-GB"/>
        </w:rPr>
      </w:pPr>
      <w:r w:rsidRPr="00285354">
        <w:rPr>
          <w:rFonts w:ascii="Aptos" w:hAnsi="Aptos" w:eastAsia="Times New Roman"/>
          <w:lang w:eastAsia="en-GB"/>
        </w:rPr>
        <w:t>Jenny outlined key details for long-term travel through West Africa, emphasizing the importance of teamwork, food safety, and adherence to local customs. She explained the rotation system for cooking and cleaning groups, highlighted the challenges of sourcing meat and fresh produce, and stressed the need for flexibility with the itinerary due to potential road and border issues. Jenny also covered essential packing tips, the importance of modest clothing in Muslim countries, restrictions on drones, and the role of local payments, while encouraging participants to communicate openly about health and emotional needs.</w:t>
      </w:r>
    </w:p>
    <w:p w:rsidR="00EB2B13" w:rsidP="00D60423" w:rsidRDefault="00285354" w14:paraId="54F4D2BE" w14:textId="77777777">
      <w:pPr>
        <w:pStyle w:val="ListParagraph"/>
        <w:numPr>
          <w:ilvl w:val="0"/>
          <w:numId w:val="10"/>
        </w:numPr>
        <w:shd w:val="clear" w:color="auto" w:fill="FFFFFF" w:themeFill="background1"/>
        <w:spacing w:after="0" w:line="276" w:lineRule="auto"/>
        <w:ind w:left="426"/>
        <w:rPr>
          <w:rFonts w:ascii="Aptos" w:hAnsi="Aptos" w:eastAsia="Times New Roman"/>
          <w:lang w:eastAsia="en-GB"/>
        </w:rPr>
      </w:pPr>
      <w:r w:rsidRPr="00285354">
        <w:rPr>
          <w:rFonts w:ascii="Aptos" w:hAnsi="Aptos" w:eastAsia="Times New Roman"/>
          <w:lang w:eastAsia="en-GB"/>
        </w:rPr>
        <w:t xml:space="preserve">TK provided safety instructions for the truck, emphasizing the importance of seatbelts, securing items on overhead racks, and managing water supply. Ralph discussed logistics including the safe for valuable items, charging arrangements, gorilla trekking and the </w:t>
      </w:r>
      <w:r w:rsidR="00EB2B13">
        <w:rPr>
          <w:rFonts w:ascii="Aptos" w:hAnsi="Aptos" w:eastAsia="Times New Roman"/>
          <w:lang w:eastAsia="en-GB"/>
        </w:rPr>
        <w:t>iron ore</w:t>
      </w:r>
      <w:r w:rsidRPr="00285354">
        <w:rPr>
          <w:rFonts w:ascii="Aptos" w:hAnsi="Aptos" w:eastAsia="Times New Roman"/>
          <w:lang w:eastAsia="en-GB"/>
        </w:rPr>
        <w:t xml:space="preserve"> train in Mauritania.</w:t>
      </w:r>
    </w:p>
    <w:p w:rsidRPr="00C63D8A" w:rsidR="00642014" w:rsidP="00D60423" w:rsidRDefault="00285354" w14:paraId="41BD2AE6" w14:textId="1EFB9D3C">
      <w:pPr>
        <w:pStyle w:val="ListParagraph"/>
        <w:numPr>
          <w:ilvl w:val="0"/>
          <w:numId w:val="10"/>
        </w:numPr>
        <w:shd w:val="clear" w:color="auto" w:fill="FFFFFF" w:themeFill="background1"/>
        <w:spacing w:after="0" w:line="276" w:lineRule="auto"/>
        <w:ind w:left="426"/>
        <w:rPr>
          <w:rFonts w:ascii="Aptos" w:hAnsi="Aptos" w:eastAsia="Times New Roman"/>
          <w:lang w:eastAsia="en-GB"/>
        </w:rPr>
      </w:pPr>
      <w:r w:rsidRPr="00285354">
        <w:rPr>
          <w:rFonts w:ascii="Aptos" w:hAnsi="Aptos" w:eastAsia="Times New Roman"/>
          <w:lang w:eastAsia="en-GB"/>
        </w:rPr>
        <w:t xml:space="preserve">The group </w:t>
      </w:r>
      <w:r w:rsidR="00EB2B13">
        <w:rPr>
          <w:rFonts w:ascii="Aptos" w:hAnsi="Aptos" w:eastAsia="Times New Roman"/>
          <w:lang w:eastAsia="en-GB"/>
        </w:rPr>
        <w:t>asked</w:t>
      </w:r>
      <w:r w:rsidRPr="00285354">
        <w:rPr>
          <w:rFonts w:ascii="Aptos" w:hAnsi="Aptos" w:eastAsia="Times New Roman"/>
          <w:lang w:eastAsia="en-GB"/>
        </w:rPr>
        <w:t xml:space="preserve"> questions about crew continuity, visa issues for Ghana and Mauritania, and potential changes to the itinerary in Sudan and Northern Ethiopia.</w:t>
      </w:r>
      <w:r w:rsidR="00C63D8A">
        <w:rPr>
          <w:rFonts w:ascii="Aptos" w:hAnsi="Aptos" w:eastAsia="Times New Roman"/>
          <w:lang w:eastAsia="en-GB"/>
        </w:rPr>
        <w:t xml:space="preserve">  </w:t>
      </w:r>
      <w:r w:rsidRPr="00C63D8A">
        <w:rPr>
          <w:rFonts w:ascii="Aptos" w:hAnsi="Aptos" w:eastAsia="Times New Roman"/>
          <w:lang w:eastAsia="en-GB"/>
        </w:rPr>
        <w:t>We ended with a video message from Janet and Andrew, who could not attend, expressing their excitement for the trip.</w:t>
      </w:r>
    </w:p>
    <w:p w:rsidR="008E7516" w:rsidP="00D60423" w:rsidRDefault="008E7516" w14:paraId="0E099420" w14:textId="77777777">
      <w:pPr>
        <w:pStyle w:val="ListParagraph"/>
        <w:shd w:val="clear" w:color="auto" w:fill="FFFFFF" w:themeFill="background1"/>
        <w:spacing w:after="0" w:line="276" w:lineRule="auto"/>
        <w:ind w:left="0"/>
        <w:rPr>
          <w:rFonts w:ascii="Aptos" w:hAnsi="Aptos" w:eastAsia="Times New Roman"/>
          <w:lang w:eastAsia="en-GB"/>
        </w:rPr>
      </w:pPr>
    </w:p>
    <w:p w:rsidRPr="008B3239" w:rsidR="00D60423" w:rsidP="00D60423" w:rsidRDefault="00D60423" w14:paraId="277D7D60" w14:textId="37903FEE">
      <w:pPr>
        <w:pStyle w:val="ListParagraph"/>
        <w:shd w:val="clear" w:color="auto" w:fill="FFFFFF" w:themeFill="background1"/>
        <w:spacing w:after="0" w:line="276" w:lineRule="auto"/>
        <w:ind w:left="0"/>
        <w:rPr>
          <w:rFonts w:ascii="Aptos" w:hAnsi="Aptos" w:eastAsia="Times New Roman"/>
          <w:b/>
          <w:bCs/>
          <w:lang w:eastAsia="en-GB"/>
        </w:rPr>
      </w:pPr>
      <w:r w:rsidRPr="008B3239">
        <w:rPr>
          <w:rFonts w:ascii="Aptos" w:hAnsi="Aptos" w:eastAsia="Times New Roman"/>
          <w:b/>
          <w:bCs/>
          <w:lang w:eastAsia="en-GB"/>
        </w:rPr>
        <w:t>Iron Ore Train – Mauritania</w:t>
      </w:r>
    </w:p>
    <w:p w:rsidR="007B1905" w:rsidP="00D60423" w:rsidRDefault="00D60423" w14:paraId="3747E0E5" w14:textId="76CF3297">
      <w:pPr>
        <w:pStyle w:val="ListParagraph"/>
        <w:shd w:val="clear" w:color="auto" w:fill="FFFFFF" w:themeFill="background1"/>
        <w:spacing w:after="0" w:line="276" w:lineRule="auto"/>
        <w:ind w:left="0"/>
        <w:rPr>
          <w:rFonts w:ascii="Aptos" w:hAnsi="Aptos" w:eastAsia="Times New Roman"/>
          <w:lang w:eastAsia="en-GB"/>
        </w:rPr>
      </w:pPr>
      <w:r w:rsidRPr="13815994" w:rsidR="517E5CA6">
        <w:rPr>
          <w:rFonts w:ascii="Aptos" w:hAnsi="Aptos" w:eastAsia="Times New Roman"/>
          <w:lang w:eastAsia="en-GB"/>
        </w:rPr>
        <w:t>As mentioned in</w:t>
      </w:r>
      <w:r w:rsidRPr="13815994" w:rsidR="788869A3">
        <w:rPr>
          <w:rFonts w:ascii="Aptos" w:hAnsi="Aptos" w:eastAsia="Times New Roman"/>
          <w:lang w:eastAsia="en-GB"/>
        </w:rPr>
        <w:t xml:space="preserve"> </w:t>
      </w:r>
      <w:r w:rsidRPr="13815994" w:rsidR="517E5CA6">
        <w:rPr>
          <w:rFonts w:ascii="Aptos" w:hAnsi="Aptos" w:eastAsia="Times New Roman"/>
          <w:lang w:eastAsia="en-GB"/>
        </w:rPr>
        <w:t>th</w:t>
      </w:r>
      <w:r w:rsidRPr="13815994" w:rsidR="6342409A">
        <w:rPr>
          <w:rFonts w:ascii="Aptos" w:hAnsi="Aptos" w:eastAsia="Times New Roman"/>
          <w:lang w:eastAsia="en-GB"/>
        </w:rPr>
        <w:t>e</w:t>
      </w:r>
      <w:r w:rsidRPr="13815994" w:rsidR="517E5CA6">
        <w:rPr>
          <w:rFonts w:ascii="Aptos" w:hAnsi="Aptos" w:eastAsia="Times New Roman"/>
          <w:lang w:eastAsia="en-GB"/>
        </w:rPr>
        <w:t xml:space="preserve"> Zoom meeting, </w:t>
      </w:r>
      <w:r w:rsidRPr="13815994" w:rsidR="5ED6EBBF">
        <w:rPr>
          <w:rFonts w:ascii="Aptos" w:hAnsi="Aptos" w:eastAsia="Times New Roman"/>
          <w:lang w:eastAsia="en-GB"/>
        </w:rPr>
        <w:t>f</w:t>
      </w:r>
      <w:r w:rsidRPr="13815994" w:rsidR="5ED6EBBF">
        <w:rPr>
          <w:rFonts w:ascii="Aptos" w:hAnsi="Aptos" w:eastAsia="Times New Roman"/>
          <w:lang w:eastAsia="en-GB"/>
        </w:rPr>
        <w:t>or those interested in riding the iron ore train in Mauritania, we can help enable this for you, but you would need to sign off the trip for a few days. You may find this link helpful to read</w:t>
      </w:r>
      <w:r w:rsidRPr="13815994" w:rsidR="5ED6EBBF">
        <w:rPr>
          <w:rFonts w:ascii="Aptos" w:hAnsi="Aptos" w:eastAsia="Times New Roman"/>
          <w:lang w:eastAsia="en-GB"/>
        </w:rPr>
        <w:t xml:space="preserve">: </w:t>
      </w:r>
      <w:hyperlink r:id="R4a6c1186dd7347dd">
        <w:r w:rsidRPr="13815994" w:rsidR="2B018384">
          <w:rPr>
            <w:rStyle w:val="Hyperlink"/>
          </w:rPr>
          <w:t>https://againstthecompass.com/en/iron-ore-train-mauritania/</w:t>
        </w:r>
      </w:hyperlink>
    </w:p>
    <w:p w:rsidR="00E2577B" w:rsidP="00D60423" w:rsidRDefault="00E2577B" w14:paraId="13D8D838" w14:textId="77777777">
      <w:pPr>
        <w:pStyle w:val="ListParagraph"/>
        <w:shd w:val="clear" w:color="auto" w:fill="FFFFFF" w:themeFill="background1"/>
        <w:spacing w:after="0" w:line="276" w:lineRule="auto"/>
        <w:ind w:left="0"/>
        <w:rPr>
          <w:rFonts w:ascii="Aptos" w:hAnsi="Aptos" w:eastAsia="Times New Roman"/>
          <w:lang w:eastAsia="en-GB"/>
        </w:rPr>
      </w:pPr>
    </w:p>
    <w:p w:rsidR="005B21A1" w:rsidP="00D60423" w:rsidRDefault="005B21A1" w14:paraId="42C39D6E" w14:textId="77777777">
      <w:pPr>
        <w:spacing w:after="0" w:line="276" w:lineRule="auto"/>
        <w:rPr>
          <w:rFonts w:ascii="Aptos" w:hAnsi="Aptos"/>
          <w:b/>
        </w:rPr>
      </w:pPr>
      <w:r>
        <w:rPr>
          <w:rFonts w:ascii="Aptos" w:hAnsi="Aptos"/>
          <w:b/>
        </w:rPr>
        <w:t>VISAS</w:t>
      </w:r>
    </w:p>
    <w:p w:rsidR="00692F8E" w:rsidP="00D60423" w:rsidRDefault="00692F8E" w14:paraId="5317A375" w14:textId="536DF89D">
      <w:pPr>
        <w:spacing w:after="0" w:line="276" w:lineRule="auto"/>
        <w:rPr>
          <w:rFonts w:ascii="Aptos" w:hAnsi="Aptos"/>
        </w:rPr>
      </w:pPr>
      <w:r>
        <w:rPr>
          <w:rFonts w:ascii="Aptos" w:hAnsi="Aptos"/>
          <w:b/>
        </w:rPr>
        <w:t>Guinea</w:t>
      </w:r>
      <w:r w:rsidRPr="00A2363F" w:rsidR="00734DF8">
        <w:rPr>
          <w:rFonts w:ascii="Aptos" w:hAnsi="Aptos"/>
          <w:b/>
        </w:rPr>
        <w:t xml:space="preserve"> </w:t>
      </w:r>
      <w:r w:rsidR="001B1425">
        <w:rPr>
          <w:rFonts w:ascii="Aptos" w:hAnsi="Aptos"/>
          <w:b/>
        </w:rPr>
        <w:t>e-</w:t>
      </w:r>
      <w:r w:rsidRPr="00A2363F" w:rsidR="00734DF8">
        <w:rPr>
          <w:rFonts w:ascii="Aptos" w:hAnsi="Aptos"/>
          <w:b/>
        </w:rPr>
        <w:t>visa</w:t>
      </w:r>
      <w:r w:rsidRPr="00A2363F" w:rsidR="00734DF8">
        <w:rPr>
          <w:rFonts w:ascii="Aptos" w:hAnsi="Aptos"/>
        </w:rPr>
        <w:br/>
      </w:r>
      <w:r w:rsidR="00384CC7">
        <w:rPr>
          <w:rFonts w:ascii="Aptos" w:hAnsi="Aptos"/>
        </w:rPr>
        <w:t xml:space="preserve">You can now apply for </w:t>
      </w:r>
      <w:proofErr w:type="gramStart"/>
      <w:r w:rsidR="00384CC7">
        <w:rPr>
          <w:rFonts w:ascii="Aptos" w:hAnsi="Aptos"/>
        </w:rPr>
        <w:t>this</w:t>
      </w:r>
      <w:proofErr w:type="gramEnd"/>
      <w:r w:rsidR="001B1425">
        <w:rPr>
          <w:rFonts w:ascii="Aptos" w:hAnsi="Aptos"/>
        </w:rPr>
        <w:t xml:space="preserve"> </w:t>
      </w:r>
      <w:r w:rsidR="00FA5734">
        <w:rPr>
          <w:rFonts w:ascii="Aptos" w:hAnsi="Aptos"/>
        </w:rPr>
        <w:t xml:space="preserve">and we would suggest you apply as soon as you can as currently the e-visa is taking a long time to be issued for some nationalities, e.g. 45 days for EU citizens.  </w:t>
      </w:r>
      <w:r w:rsidR="001B1425">
        <w:rPr>
          <w:rFonts w:ascii="Aptos" w:hAnsi="Aptos"/>
        </w:rPr>
        <w:t>Instructions are in the accompanying document.</w:t>
      </w:r>
    </w:p>
    <w:p w:rsidR="00BE22FB" w:rsidP="00D60423" w:rsidRDefault="00BE22FB" w14:paraId="0E7079F1" w14:textId="43C2320D">
      <w:pPr>
        <w:spacing w:after="0" w:line="276" w:lineRule="auto"/>
        <w:rPr>
          <w:rFonts w:ascii="Aptos" w:hAnsi="Aptos"/>
        </w:rPr>
      </w:pPr>
      <w:r>
        <w:rPr>
          <w:rFonts w:ascii="Aptos" w:hAnsi="Aptos"/>
        </w:rPr>
        <w:t>Please note th</w:t>
      </w:r>
      <w:r w:rsidR="00E43845">
        <w:rPr>
          <w:rFonts w:ascii="Aptos" w:hAnsi="Aptos"/>
        </w:rPr>
        <w:t>at the cost of the visa has increased to the following:</w:t>
      </w:r>
    </w:p>
    <w:p w:rsidRPr="008E63C5" w:rsidR="00E43845" w:rsidP="00D60423" w:rsidRDefault="003A3E77" w14:paraId="02394379" w14:textId="44515789">
      <w:pPr>
        <w:pStyle w:val="ListParagraph"/>
        <w:numPr>
          <w:ilvl w:val="0"/>
          <w:numId w:val="9"/>
        </w:numPr>
        <w:spacing w:after="0" w:line="276" w:lineRule="auto"/>
        <w:rPr>
          <w:rFonts w:ascii="Aptos" w:hAnsi="Aptos"/>
        </w:rPr>
      </w:pPr>
      <w:r w:rsidRPr="008E63C5">
        <w:rPr>
          <w:rFonts w:ascii="Aptos" w:hAnsi="Aptos"/>
        </w:rPr>
        <w:t>Australi</w:t>
      </w:r>
      <w:r w:rsidRPr="008E63C5" w:rsidR="000D68AA">
        <w:rPr>
          <w:rFonts w:ascii="Aptos" w:hAnsi="Aptos"/>
        </w:rPr>
        <w:t>a</w:t>
      </w:r>
      <w:r w:rsidRPr="008E63C5" w:rsidR="00E00755">
        <w:rPr>
          <w:rFonts w:ascii="Aptos" w:hAnsi="Aptos"/>
        </w:rPr>
        <w:t>n</w:t>
      </w:r>
      <w:r w:rsidRPr="008E63C5" w:rsidR="000D68AA">
        <w:rPr>
          <w:rFonts w:ascii="Aptos" w:hAnsi="Aptos"/>
        </w:rPr>
        <w:t>, Canad</w:t>
      </w:r>
      <w:r w:rsidRPr="008E63C5" w:rsidR="00E00755">
        <w:rPr>
          <w:rFonts w:ascii="Aptos" w:hAnsi="Aptos"/>
        </w:rPr>
        <w:t>ian</w:t>
      </w:r>
      <w:r w:rsidRPr="008E63C5" w:rsidR="000D68AA">
        <w:rPr>
          <w:rFonts w:ascii="Aptos" w:hAnsi="Aptos"/>
        </w:rPr>
        <w:t>, EU and Indian</w:t>
      </w:r>
      <w:r w:rsidRPr="008E63C5" w:rsidR="00E00755">
        <w:rPr>
          <w:rFonts w:ascii="Aptos" w:hAnsi="Aptos"/>
        </w:rPr>
        <w:t xml:space="preserve"> – USD100</w:t>
      </w:r>
    </w:p>
    <w:p w:rsidRPr="008E63C5" w:rsidR="00E00755" w:rsidP="00D60423" w:rsidRDefault="00E00755" w14:paraId="04A8DF83" w14:textId="35814522">
      <w:pPr>
        <w:pStyle w:val="ListParagraph"/>
        <w:numPr>
          <w:ilvl w:val="0"/>
          <w:numId w:val="9"/>
        </w:numPr>
        <w:spacing w:after="0" w:line="276" w:lineRule="auto"/>
        <w:rPr>
          <w:rFonts w:ascii="Aptos" w:hAnsi="Aptos"/>
        </w:rPr>
      </w:pPr>
      <w:r w:rsidRPr="008E63C5">
        <w:rPr>
          <w:rFonts w:ascii="Aptos" w:hAnsi="Aptos"/>
        </w:rPr>
        <w:t>UK – USD150</w:t>
      </w:r>
    </w:p>
    <w:p w:rsidRPr="008E63C5" w:rsidR="00E00755" w:rsidP="00D60423" w:rsidRDefault="00E00755" w14:paraId="05A7FAFD" w14:textId="33A6A699">
      <w:pPr>
        <w:pStyle w:val="ListParagraph"/>
        <w:numPr>
          <w:ilvl w:val="0"/>
          <w:numId w:val="9"/>
        </w:numPr>
        <w:spacing w:after="0" w:line="276" w:lineRule="auto"/>
        <w:rPr>
          <w:rFonts w:ascii="Aptos" w:hAnsi="Aptos"/>
        </w:rPr>
      </w:pPr>
      <w:r w:rsidRPr="008E63C5">
        <w:rPr>
          <w:rFonts w:ascii="Aptos" w:hAnsi="Aptos"/>
        </w:rPr>
        <w:t>USA – USD</w:t>
      </w:r>
      <w:r w:rsidRPr="008E63C5" w:rsidR="008E63C5">
        <w:rPr>
          <w:rFonts w:ascii="Aptos" w:hAnsi="Aptos"/>
        </w:rPr>
        <w:t>185</w:t>
      </w:r>
    </w:p>
    <w:p w:rsidR="00D60423" w:rsidP="00D60423" w:rsidRDefault="00D60423" w14:paraId="0FDDEEBF" w14:textId="77777777">
      <w:pPr>
        <w:spacing w:after="0" w:line="276" w:lineRule="auto"/>
        <w:rPr>
          <w:rFonts w:ascii="Aptos" w:hAnsi="Aptos"/>
          <w:b/>
          <w:bCs/>
        </w:rPr>
      </w:pPr>
    </w:p>
    <w:p w:rsidR="00D175B2" w:rsidP="00F8772D" w:rsidRDefault="00D175B2" w14:paraId="6AF15CAA" w14:textId="501CCDCF">
      <w:pPr>
        <w:spacing w:after="0" w:line="276" w:lineRule="auto"/>
        <w:rPr>
          <w:rFonts w:ascii="Aptos" w:hAnsi="Aptos"/>
          <w:b/>
          <w:bCs/>
        </w:rPr>
      </w:pPr>
      <w:r>
        <w:rPr>
          <w:rFonts w:ascii="Aptos" w:hAnsi="Aptos"/>
          <w:b/>
          <w:bCs/>
        </w:rPr>
        <w:t>Mauritania e-visa</w:t>
      </w:r>
    </w:p>
    <w:p w:rsidR="00D175B2" w:rsidP="00F8772D" w:rsidRDefault="00D44A18" w14:paraId="2F04D69E" w14:textId="38C17E13">
      <w:pPr>
        <w:spacing w:after="80" w:line="276" w:lineRule="auto"/>
        <w:rPr>
          <w:rFonts w:ascii="Aptos" w:hAnsi="Aptos"/>
        </w:rPr>
      </w:pPr>
      <w:r>
        <w:rPr>
          <w:rFonts w:ascii="Aptos" w:hAnsi="Aptos"/>
        </w:rPr>
        <w:t xml:space="preserve">If you haven’t already applied for this e-visa, please </w:t>
      </w:r>
      <w:r w:rsidR="00A03A9A">
        <w:rPr>
          <w:rFonts w:ascii="Aptos" w:hAnsi="Aptos"/>
        </w:rPr>
        <w:t xml:space="preserve">do so and </w:t>
      </w:r>
      <w:r>
        <w:rPr>
          <w:rFonts w:ascii="Aptos" w:hAnsi="Aptos"/>
        </w:rPr>
        <w:t xml:space="preserve">see our previous update </w:t>
      </w:r>
      <w:proofErr w:type="gramStart"/>
      <w:r>
        <w:rPr>
          <w:rFonts w:ascii="Aptos" w:hAnsi="Aptos"/>
        </w:rPr>
        <w:t>for  guid</w:t>
      </w:r>
      <w:r w:rsidR="00C102DF">
        <w:rPr>
          <w:rFonts w:ascii="Aptos" w:hAnsi="Aptos"/>
        </w:rPr>
        <w:t>ance</w:t>
      </w:r>
      <w:proofErr w:type="gramEnd"/>
      <w:r w:rsidR="00A03A9A">
        <w:rPr>
          <w:rFonts w:ascii="Aptos" w:hAnsi="Aptos"/>
        </w:rPr>
        <w:t>.</w:t>
      </w:r>
    </w:p>
    <w:p w:rsidR="001B13F1" w:rsidP="00F8772D" w:rsidRDefault="001B13F1" w14:paraId="32FE989D" w14:textId="09606C5D">
      <w:pPr>
        <w:spacing w:after="0" w:line="276" w:lineRule="auto"/>
        <w:rPr>
          <w:rFonts w:ascii="Aptos" w:hAnsi="Aptos"/>
          <w:b/>
          <w:bCs/>
        </w:rPr>
      </w:pPr>
      <w:r>
        <w:rPr>
          <w:rFonts w:ascii="Aptos" w:hAnsi="Aptos"/>
          <w:b/>
          <w:bCs/>
        </w:rPr>
        <w:t>Sierra Leone e-visa</w:t>
      </w:r>
    </w:p>
    <w:p w:rsidRPr="001B13F1" w:rsidR="001B13F1" w:rsidP="00F8772D" w:rsidRDefault="00C75279" w14:paraId="08B47B86" w14:textId="16017709">
      <w:pPr>
        <w:spacing w:after="80" w:line="276" w:lineRule="auto"/>
        <w:rPr>
          <w:rFonts w:ascii="Aptos" w:hAnsi="Aptos"/>
        </w:rPr>
      </w:pPr>
      <w:r>
        <w:rPr>
          <w:rFonts w:ascii="Aptos" w:hAnsi="Aptos"/>
        </w:rPr>
        <w:t xml:space="preserve">We previously mentioned we would apply for this in advance however it’s now likely we will get a visa on arrival.  Jenny will advise you if there is any change to this </w:t>
      </w:r>
      <w:proofErr w:type="spellStart"/>
      <w:r>
        <w:rPr>
          <w:rFonts w:ascii="Aptos" w:hAnsi="Aptos"/>
        </w:rPr>
        <w:t>en</w:t>
      </w:r>
      <w:proofErr w:type="spellEnd"/>
      <w:r>
        <w:rPr>
          <w:rFonts w:ascii="Aptos" w:hAnsi="Aptos"/>
        </w:rPr>
        <w:t xml:space="preserve"> route.</w:t>
      </w:r>
    </w:p>
    <w:p w:rsidR="005C0DCF" w:rsidP="00F8772D" w:rsidRDefault="005C0DCF" w14:paraId="2B8A66D7" w14:textId="70EA74F7">
      <w:pPr>
        <w:spacing w:after="0" w:line="276" w:lineRule="auto"/>
        <w:rPr>
          <w:rFonts w:ascii="Aptos" w:hAnsi="Aptos"/>
          <w:b/>
        </w:rPr>
      </w:pPr>
      <w:r>
        <w:rPr>
          <w:rFonts w:ascii="Aptos" w:hAnsi="Aptos"/>
          <w:b/>
        </w:rPr>
        <w:t xml:space="preserve">Ghana </w:t>
      </w:r>
      <w:r w:rsidR="006B5AA6">
        <w:rPr>
          <w:rFonts w:ascii="Aptos" w:hAnsi="Aptos"/>
          <w:b/>
        </w:rPr>
        <w:t>e-</w:t>
      </w:r>
      <w:r>
        <w:rPr>
          <w:rFonts w:ascii="Aptos" w:hAnsi="Aptos"/>
          <w:b/>
        </w:rPr>
        <w:t>visa</w:t>
      </w:r>
    </w:p>
    <w:p w:rsidR="005C0DCF" w:rsidP="00F8772D" w:rsidRDefault="00B62E98" w14:paraId="779812FB" w14:textId="428B6ADB">
      <w:pPr>
        <w:spacing w:after="80" w:line="276" w:lineRule="auto"/>
        <w:rPr>
          <w:rFonts w:ascii="Aptos" w:hAnsi="Aptos"/>
          <w:bCs/>
        </w:rPr>
      </w:pPr>
      <w:r>
        <w:rPr>
          <w:rFonts w:ascii="Aptos" w:hAnsi="Aptos"/>
          <w:bCs/>
        </w:rPr>
        <w:t>You cannot apply for the Ghana e-visa before 4</w:t>
      </w:r>
      <w:r w:rsidRPr="00B62E98">
        <w:rPr>
          <w:rFonts w:ascii="Aptos" w:hAnsi="Aptos"/>
          <w:bCs/>
          <w:vertAlign w:val="superscript"/>
        </w:rPr>
        <w:t>th</w:t>
      </w:r>
      <w:r>
        <w:rPr>
          <w:rFonts w:ascii="Aptos" w:hAnsi="Aptos"/>
          <w:bCs/>
        </w:rPr>
        <w:t xml:space="preserve"> October, otherwise it will expire before you reach Ghana.  We will send out a guide to help you fill in the online application </w:t>
      </w:r>
      <w:r w:rsidR="0027177D">
        <w:rPr>
          <w:rFonts w:ascii="Aptos" w:hAnsi="Aptos"/>
          <w:bCs/>
        </w:rPr>
        <w:t>in our final update.</w:t>
      </w:r>
    </w:p>
    <w:p w:rsidR="00C75279" w:rsidP="00D60423" w:rsidRDefault="00C75279" w14:paraId="331B6CB5" w14:textId="77777777">
      <w:pPr>
        <w:spacing w:after="0" w:line="276" w:lineRule="auto"/>
        <w:rPr>
          <w:rFonts w:ascii="Aptos" w:hAnsi="Aptos"/>
          <w:b/>
          <w:bCs/>
        </w:rPr>
      </w:pPr>
      <w:r>
        <w:rPr>
          <w:rFonts w:ascii="Aptos" w:hAnsi="Aptos"/>
          <w:b/>
          <w:bCs/>
        </w:rPr>
        <w:t>Other visas</w:t>
      </w:r>
    </w:p>
    <w:p w:rsidRPr="009A480D" w:rsidR="009A480D" w:rsidP="00AA6764" w:rsidRDefault="009A480D" w14:paraId="781409A6" w14:textId="06715AC4">
      <w:pPr>
        <w:spacing w:after="80" w:line="276" w:lineRule="auto"/>
      </w:pPr>
      <w:r w:rsidRPr="13815994" w:rsidR="72A8A58B">
        <w:rPr>
          <w:rFonts w:ascii="Aptos" w:hAnsi="Aptos"/>
        </w:rPr>
        <w:t xml:space="preserve">All other visas will be applied for </w:t>
      </w:r>
      <w:r w:rsidRPr="13815994" w:rsidR="72A8A58B">
        <w:rPr>
          <w:rFonts w:ascii="Aptos" w:hAnsi="Aptos"/>
        </w:rPr>
        <w:t>en</w:t>
      </w:r>
      <w:r w:rsidRPr="13815994" w:rsidR="72A8A58B">
        <w:rPr>
          <w:rFonts w:ascii="Aptos" w:hAnsi="Aptos"/>
        </w:rPr>
        <w:t xml:space="preserve">-route, </w:t>
      </w:r>
      <w:bookmarkStart w:name="_Hlk175756309" w:id="0"/>
      <w:r w:rsidRPr="13815994" w:rsidR="72A8A58B">
        <w:rPr>
          <w:rFonts w:ascii="Aptos" w:hAnsi="Aptos"/>
        </w:rPr>
        <w:t xml:space="preserve">either online via the country’s e-visa website </w:t>
      </w:r>
      <w:bookmarkEnd w:id="0"/>
      <w:r w:rsidRPr="13815994" w:rsidR="72A8A58B">
        <w:rPr>
          <w:rFonts w:ascii="Aptos" w:hAnsi="Aptos"/>
        </w:rPr>
        <w:t xml:space="preserve">or at Embassies and Consulates along the way or at the border.  It’s not unusual to have to try for some visas in more than one city and we may have to make alterations to our itinerary </w:t>
      </w:r>
      <w:r w:rsidRPr="13815994" w:rsidR="72A8A58B">
        <w:rPr>
          <w:rFonts w:ascii="Aptos" w:hAnsi="Aptos"/>
        </w:rPr>
        <w:t>in order to</w:t>
      </w:r>
      <w:r w:rsidRPr="13815994" w:rsidR="72A8A58B">
        <w:rPr>
          <w:rFonts w:ascii="Aptos" w:hAnsi="Aptos"/>
        </w:rPr>
        <w:t xml:space="preserve"> obtain certain visas.  </w:t>
      </w:r>
    </w:p>
    <w:p w:rsidR="730CD22F" w:rsidP="13815994" w:rsidRDefault="730CD22F" w14:paraId="2E34030C" w14:textId="4063D749">
      <w:pPr>
        <w:spacing w:after="80" w:line="276" w:lineRule="auto"/>
        <w:rPr>
          <w:rFonts w:ascii="Aptos" w:hAnsi="Aptos"/>
        </w:rPr>
      </w:pPr>
      <w:r w:rsidRPr="13815994" w:rsidR="730CD22F">
        <w:rPr>
          <w:rFonts w:ascii="Aptos" w:hAnsi="Aptos"/>
        </w:rPr>
        <w:t xml:space="preserve">Please budget an </w:t>
      </w:r>
      <w:r w:rsidRPr="13815994" w:rsidR="730CD22F">
        <w:rPr>
          <w:rFonts w:ascii="Aptos" w:hAnsi="Aptos"/>
        </w:rPr>
        <w:t>additional</w:t>
      </w:r>
      <w:r w:rsidRPr="13815994" w:rsidR="730CD22F">
        <w:rPr>
          <w:rFonts w:ascii="Aptos" w:hAnsi="Aptos"/>
        </w:rPr>
        <w:t xml:space="preserve"> USD200-400 to allow for potential </w:t>
      </w:r>
      <w:r w:rsidRPr="13815994" w:rsidR="730CD22F">
        <w:rPr>
          <w:rFonts w:ascii="Aptos" w:hAnsi="Aptos"/>
        </w:rPr>
        <w:t>additional</w:t>
      </w:r>
      <w:r w:rsidRPr="13815994" w:rsidR="730CD22F">
        <w:rPr>
          <w:rFonts w:ascii="Aptos" w:hAnsi="Aptos"/>
        </w:rPr>
        <w:t xml:space="preserve"> express visa processing fees, or fees to pay local fixers to help enable processing or issuing of visas in certain countries. </w:t>
      </w:r>
      <w:r w:rsidRPr="13815994" w:rsidR="730CD22F">
        <w:rPr>
          <w:rFonts w:ascii="Aptos" w:hAnsi="Aptos"/>
        </w:rPr>
        <w:t>Hopefully</w:t>
      </w:r>
      <w:r w:rsidRPr="13815994" w:rsidR="730CD22F">
        <w:rPr>
          <w:rFonts w:ascii="Aptos" w:hAnsi="Aptos"/>
        </w:rPr>
        <w:t xml:space="preserve"> we </w:t>
      </w:r>
      <w:r w:rsidRPr="13815994" w:rsidR="730CD22F">
        <w:rPr>
          <w:rFonts w:ascii="Aptos" w:hAnsi="Aptos"/>
        </w:rPr>
        <w:t>won’t</w:t>
      </w:r>
      <w:r w:rsidRPr="13815994" w:rsidR="730CD22F">
        <w:rPr>
          <w:rFonts w:ascii="Aptos" w:hAnsi="Aptos"/>
        </w:rPr>
        <w:t xml:space="preserve"> need </w:t>
      </w:r>
      <w:r w:rsidRPr="13815994" w:rsidR="31CA79B4">
        <w:rPr>
          <w:rFonts w:ascii="Aptos" w:hAnsi="Aptos"/>
        </w:rPr>
        <w:t xml:space="preserve">to dip into </w:t>
      </w:r>
      <w:r w:rsidRPr="13815994" w:rsidR="730CD22F">
        <w:rPr>
          <w:rFonts w:ascii="Aptos" w:hAnsi="Aptos"/>
        </w:rPr>
        <w:t xml:space="preserve">this, but </w:t>
      </w:r>
      <w:r w:rsidRPr="13815994" w:rsidR="19F31086">
        <w:rPr>
          <w:rFonts w:ascii="Aptos" w:hAnsi="Aptos"/>
        </w:rPr>
        <w:t xml:space="preserve">equally we </w:t>
      </w:r>
      <w:r w:rsidRPr="13815994" w:rsidR="19F31086">
        <w:rPr>
          <w:rFonts w:ascii="Aptos" w:hAnsi="Aptos"/>
        </w:rPr>
        <w:t>can’t</w:t>
      </w:r>
      <w:r w:rsidRPr="13815994" w:rsidR="19F31086">
        <w:rPr>
          <w:rFonts w:ascii="Aptos" w:hAnsi="Aptos"/>
        </w:rPr>
        <w:t xml:space="preserve"> hold the trip up for a week if an embassy says it will take that long to issue a visa, but a slightly more expensive express option is available. </w:t>
      </w:r>
    </w:p>
    <w:p w:rsidRPr="009A480D" w:rsidR="009A480D" w:rsidP="00AA6764" w:rsidRDefault="009A480D" w14:paraId="7068C331" w14:textId="77777777">
      <w:pPr>
        <w:spacing w:after="80" w:line="276" w:lineRule="auto"/>
        <w:rPr>
          <w:rFonts w:ascii="Aptos" w:hAnsi="Aptos"/>
        </w:rPr>
      </w:pPr>
      <w:r w:rsidRPr="009A480D">
        <w:rPr>
          <w:rFonts w:ascii="Aptos" w:hAnsi="Aptos"/>
        </w:rPr>
        <w:t>Your Tour Leader will collect a USD 15 visa kitty per person at the start of the trip, which goes towards paying for taxis, photocopies, communication etc. when applying for visas as a group. Your Tour Leader will keep a separate account of expenses incurred and will inform the group of any surplus funds remaining at the end of the trip, or any extra that is required.</w:t>
      </w:r>
    </w:p>
    <w:p w:rsidR="006B5AA6" w:rsidP="00D60423" w:rsidRDefault="006B5AA6" w14:paraId="0A2B4656" w14:textId="77777777">
      <w:pPr>
        <w:spacing w:after="0" w:line="276" w:lineRule="auto"/>
        <w:rPr>
          <w:rFonts w:ascii="Aptos" w:hAnsi="Aptos"/>
        </w:rPr>
      </w:pPr>
      <w:r w:rsidRPr="00A2363F">
        <w:rPr>
          <w:rFonts w:ascii="Aptos" w:hAnsi="Aptos"/>
        </w:rPr>
        <w:t xml:space="preserve">On the note of visas – please remember that you will need to bring a set of </w:t>
      </w:r>
      <w:r w:rsidRPr="00A2363F">
        <w:rPr>
          <w:rFonts w:ascii="Aptos" w:hAnsi="Aptos"/>
          <w:b/>
        </w:rPr>
        <w:t>‘embassy clothes’</w:t>
      </w:r>
      <w:r w:rsidRPr="00A2363F">
        <w:rPr>
          <w:rFonts w:ascii="Aptos" w:hAnsi="Aptos"/>
        </w:rPr>
        <w:t xml:space="preserve"> with you, so that you can wear these to the embassies when you are applying for visas.  These need to be smart, so a pair of closed shoes (no flip flops!), long length trousers or skirts (jeans are not acceptable in some embassies) and a collared or smart top, covering your shoulders.</w:t>
      </w:r>
    </w:p>
    <w:p w:rsidR="00AB6870" w:rsidP="00D60423" w:rsidRDefault="00AB6870" w14:paraId="0CA08D74" w14:textId="77777777">
      <w:pPr>
        <w:spacing w:after="0" w:line="276" w:lineRule="auto"/>
        <w:rPr>
          <w:rFonts w:ascii="Aptos" w:hAnsi="Aptos"/>
        </w:rPr>
      </w:pPr>
    </w:p>
    <w:p w:rsidRPr="009A480D" w:rsidR="009A480D" w:rsidP="00D60423" w:rsidRDefault="005B21A1" w14:paraId="063960EF" w14:textId="39AF8355">
      <w:pPr>
        <w:spacing w:after="0" w:line="276" w:lineRule="auto"/>
        <w:rPr>
          <w:rFonts w:ascii="Aptos" w:hAnsi="Aptos"/>
          <w:b/>
          <w:bCs/>
        </w:rPr>
      </w:pPr>
      <w:r w:rsidRPr="005B21A1">
        <w:rPr>
          <w:rFonts w:ascii="Aptos" w:hAnsi="Aptos"/>
          <w:b/>
          <w:bCs/>
        </w:rPr>
        <w:t>CAMPING, ACCOMMODATION</w:t>
      </w:r>
      <w:r w:rsidRPr="009A480D">
        <w:rPr>
          <w:rFonts w:ascii="Aptos" w:hAnsi="Aptos"/>
          <w:b/>
          <w:bCs/>
        </w:rPr>
        <w:t xml:space="preserve"> </w:t>
      </w:r>
      <w:r w:rsidRPr="005B21A1">
        <w:rPr>
          <w:rFonts w:ascii="Aptos" w:hAnsi="Aptos"/>
          <w:b/>
          <w:bCs/>
        </w:rPr>
        <w:t>AND UPGRADES</w:t>
      </w:r>
    </w:p>
    <w:p w:rsidR="009A480D" w:rsidP="00D60423" w:rsidRDefault="009A480D" w14:paraId="0936E48C" w14:textId="343CF613">
      <w:pPr>
        <w:spacing w:after="0" w:line="276" w:lineRule="auto"/>
        <w:rPr>
          <w:rFonts w:ascii="Aptos" w:hAnsi="Aptos"/>
        </w:rPr>
      </w:pPr>
      <w:r w:rsidRPr="13815994" w:rsidR="72A8A58B">
        <w:rPr>
          <w:rFonts w:ascii="Aptos" w:hAnsi="Aptos"/>
        </w:rPr>
        <w:t>As you will have seen on our website, you will be camping during your trip</w:t>
      </w:r>
      <w:r w:rsidRPr="13815994" w:rsidR="72A8A58B">
        <w:rPr>
          <w:rFonts w:ascii="Aptos" w:hAnsi="Aptos"/>
        </w:rPr>
        <w:t xml:space="preserve">.  </w:t>
      </w:r>
      <w:r w:rsidRPr="13815994" w:rsidR="72A8A58B">
        <w:rPr>
          <w:rFonts w:ascii="Aptos" w:hAnsi="Aptos"/>
        </w:rPr>
        <w:t xml:space="preserve">There will be a lot of wild camping as well as some designated campsites and </w:t>
      </w:r>
      <w:r w:rsidRPr="13815994" w:rsidR="72A8A58B">
        <w:rPr>
          <w:rFonts w:ascii="Aptos" w:hAnsi="Aptos"/>
        </w:rPr>
        <w:t>possibly the</w:t>
      </w:r>
      <w:r w:rsidRPr="13815994" w:rsidR="72A8A58B">
        <w:rPr>
          <w:rFonts w:ascii="Aptos" w:hAnsi="Aptos"/>
        </w:rPr>
        <w:t xml:space="preserve"> occasional hostel/budget hotel</w:t>
      </w:r>
      <w:r w:rsidRPr="13815994" w:rsidR="72A8A58B">
        <w:rPr>
          <w:rFonts w:ascii="Aptos" w:hAnsi="Aptos"/>
        </w:rPr>
        <w:t xml:space="preserve">.  </w:t>
      </w:r>
      <w:r w:rsidRPr="13815994" w:rsidR="72A8A58B">
        <w:rPr>
          <w:rFonts w:ascii="Aptos" w:hAnsi="Aptos"/>
        </w:rPr>
        <w:t xml:space="preserve">Sometimes the campsite we are staying at will also have an accommodation block, chalets, safari </w:t>
      </w:r>
      <w:r w:rsidRPr="13815994" w:rsidR="72A8A58B">
        <w:rPr>
          <w:rFonts w:ascii="Aptos" w:hAnsi="Aptos"/>
        </w:rPr>
        <w:t>tents</w:t>
      </w:r>
      <w:r w:rsidRPr="13815994" w:rsidR="72A8A58B">
        <w:rPr>
          <w:rFonts w:ascii="Aptos" w:hAnsi="Aptos"/>
        </w:rPr>
        <w:t xml:space="preserve"> or other types of rooms available for people to stay in. When we arrive at these, you are welcome to upgrade your camping to stay somewhere and enjoy a bit more comfort. The tour leader will credit the cost of your camping towards your room booking IF the property allows them to do this. This is </w:t>
      </w:r>
      <w:r w:rsidRPr="13815994" w:rsidR="77DDBCFD">
        <w:rPr>
          <w:rFonts w:ascii="Aptos" w:hAnsi="Aptos"/>
        </w:rPr>
        <w:t>sometimes</w:t>
      </w:r>
      <w:r w:rsidRPr="13815994" w:rsidR="72A8A58B">
        <w:rPr>
          <w:rFonts w:ascii="Aptos" w:hAnsi="Aptos"/>
        </w:rPr>
        <w:t>, but not always possible and you may need to pay the full cost of your new arrangements. </w:t>
      </w:r>
    </w:p>
    <w:p w:rsidRPr="009A480D" w:rsidR="009A480D" w:rsidP="00D60423" w:rsidRDefault="009A480D" w14:paraId="3098D805" w14:textId="14AC67AD">
      <w:pPr>
        <w:spacing w:after="0" w:line="276" w:lineRule="auto"/>
      </w:pPr>
      <w:r w:rsidRPr="13815994" w:rsidR="72A8A58B">
        <w:rPr>
          <w:rFonts w:ascii="Aptos" w:hAnsi="Aptos"/>
        </w:rPr>
        <w:t>If you choose to stay somewhere else entirely, away from the rest of the group, then you will</w:t>
      </w:r>
      <w:r>
        <w:br/>
      </w:r>
      <w:r w:rsidRPr="13815994" w:rsidR="72A8A58B">
        <w:rPr>
          <w:rFonts w:ascii="Aptos" w:hAnsi="Aptos"/>
        </w:rPr>
        <w:t xml:space="preserve"> need to cover the full cost of this yourself. </w:t>
      </w:r>
    </w:p>
    <w:p w:rsidR="7C3A02BB" w:rsidP="13815994" w:rsidRDefault="7C3A02BB" w14:paraId="131CEEFA" w14:textId="4C1A29FB">
      <w:pPr>
        <w:spacing w:after="0" w:line="276" w:lineRule="auto"/>
      </w:pPr>
      <w:r w:rsidRPr="13815994" w:rsidR="7C3A02BB">
        <w:rPr>
          <w:rFonts w:ascii="Aptos" w:hAnsi="Aptos"/>
        </w:rPr>
        <w:t xml:space="preserve">The truck </w:t>
      </w:r>
      <w:r w:rsidRPr="13815994" w:rsidR="7C3A02BB">
        <w:rPr>
          <w:rFonts w:ascii="Aptos" w:hAnsi="Aptos"/>
        </w:rPr>
        <w:t>can not</w:t>
      </w:r>
      <w:r w:rsidRPr="13815994" w:rsidR="7C3A02BB">
        <w:rPr>
          <w:rFonts w:ascii="Aptos" w:hAnsi="Aptos"/>
        </w:rPr>
        <w:t xml:space="preserve"> act as a taxi to drop off and pick up people from different accommodations – please be prompt getting back to the truck in time for departure. </w:t>
      </w:r>
      <w:r>
        <w:br/>
      </w:r>
      <w:r w:rsidRPr="13815994" w:rsidR="663F4199">
        <w:rPr>
          <w:rFonts w:ascii="Aptos" w:hAnsi="Aptos"/>
        </w:rPr>
        <w:t xml:space="preserve">If you are on cook-group duty and wish to upgrade, please be considerate and arrange a swap – </w:t>
      </w:r>
      <w:r w:rsidRPr="13815994" w:rsidR="663F4199">
        <w:rPr>
          <w:rFonts w:ascii="Aptos" w:hAnsi="Aptos"/>
        </w:rPr>
        <w:t>don't</w:t>
      </w:r>
      <w:r w:rsidRPr="13815994" w:rsidR="663F4199">
        <w:rPr>
          <w:rFonts w:ascii="Aptos" w:hAnsi="Aptos"/>
        </w:rPr>
        <w:t xml:space="preserve"> just leave your group short. </w:t>
      </w:r>
    </w:p>
    <w:p w:rsidRPr="009A480D" w:rsidR="009A480D" w:rsidP="00D60423" w:rsidRDefault="009A480D" w14:paraId="72A3F69B" w14:textId="77777777">
      <w:pPr>
        <w:spacing w:after="0" w:line="276" w:lineRule="auto"/>
        <w:rPr>
          <w:rFonts w:ascii="Aptos" w:hAnsi="Aptos"/>
        </w:rPr>
      </w:pPr>
    </w:p>
    <w:p w:rsidRPr="009A480D" w:rsidR="009A480D" w:rsidP="00D60423" w:rsidRDefault="009A480D" w14:paraId="17387A64" w14:textId="77777777">
      <w:pPr>
        <w:spacing w:after="0" w:line="276" w:lineRule="auto"/>
        <w:rPr>
          <w:rFonts w:ascii="Aptos" w:hAnsi="Aptos"/>
          <w:b/>
          <w:bCs/>
        </w:rPr>
      </w:pPr>
      <w:r w:rsidRPr="009A480D">
        <w:rPr>
          <w:rFonts w:ascii="Aptos" w:hAnsi="Aptos"/>
          <w:b/>
          <w:bCs/>
        </w:rPr>
        <w:t>TAKING TIME OUT FROM THE TRIP</w:t>
      </w:r>
    </w:p>
    <w:p w:rsidRPr="009A480D" w:rsidR="009A480D" w:rsidP="00D60423" w:rsidRDefault="009A480D" w14:paraId="5191D9BA" w14:textId="288585A4">
      <w:pPr>
        <w:spacing w:after="0" w:line="276" w:lineRule="auto"/>
      </w:pPr>
      <w:r w:rsidRPr="13815994" w:rsidR="72A8A58B">
        <w:rPr>
          <w:rFonts w:ascii="Aptos" w:hAnsi="Aptos"/>
        </w:rPr>
        <w:t xml:space="preserve">Quite often on our much longer trips, people will take a few days away from the truck and group to do their own thing. This is perfectly fine and we will accommodate this as best we can. We will ask you to sign a simple bit of paperwork saying you are leaving the trip voluntarily, with a proposed place and date of return. You can stay in touch with the crew while you are away and </w:t>
      </w:r>
      <w:r w:rsidRPr="13815994" w:rsidR="72A8A58B">
        <w:rPr>
          <w:rFonts w:ascii="Aptos" w:hAnsi="Aptos"/>
        </w:rPr>
        <w:t>liaise with them and with our head office about when you will re-join.</w:t>
      </w:r>
      <w:r>
        <w:br/>
      </w:r>
      <w:r>
        <w:br/>
      </w:r>
      <w:r w:rsidRPr="13815994" w:rsidR="72A8A58B">
        <w:rPr>
          <w:rFonts w:ascii="Aptos" w:hAnsi="Aptos"/>
        </w:rPr>
        <w:t>However, please bear in mind that we need to leave promptly on days we depart a location and if you are not there when we are scheduled to leave, you may be left behind and would need to cover any costs for re-joining yourself. </w:t>
      </w:r>
      <w:r>
        <w:br/>
      </w:r>
      <w:r>
        <w:br/>
      </w:r>
      <w:r w:rsidRPr="13815994" w:rsidR="72A8A58B">
        <w:rPr>
          <w:rFonts w:ascii="Aptos" w:hAnsi="Aptos"/>
        </w:rPr>
        <w:t>Also, our overland schedules are flexible, and we will not always be able to give exact dates for you to meet up again. You must be prepared to be flexible with this, and to cover all your costs for accommodation and transport yourself while you are away from the group. The crew need to put the arrangements of the group on the truck first and won't be able to re-arrange the trip schedule to accommodate your plans.</w:t>
      </w:r>
    </w:p>
    <w:p w:rsidRPr="009A480D" w:rsidR="009A480D" w:rsidP="00D60423" w:rsidRDefault="009A480D" w14:paraId="6CBC1F53" w14:textId="0005280A">
      <w:pPr>
        <w:spacing w:after="0" w:line="276" w:lineRule="auto"/>
        <w:rPr>
          <w:rFonts w:ascii="Aptos" w:hAnsi="Aptos"/>
        </w:rPr>
      </w:pPr>
      <w:r w:rsidRPr="13815994" w:rsidR="72A8A58B">
        <w:rPr>
          <w:rFonts w:ascii="Aptos" w:hAnsi="Aptos"/>
        </w:rPr>
        <w:t> You will not be due any refund of either the main trip price or the local payment if you spend time away from the truck and group.</w:t>
      </w:r>
    </w:p>
    <w:p w:rsidR="009A480D" w:rsidP="00D60423" w:rsidRDefault="009A480D" w14:paraId="7E8CA316" w14:textId="77777777">
      <w:pPr>
        <w:spacing w:after="0" w:line="276" w:lineRule="auto"/>
        <w:rPr>
          <w:rFonts w:ascii="Aptos" w:hAnsi="Aptos"/>
        </w:rPr>
      </w:pPr>
    </w:p>
    <w:p w:rsidR="00AB6870" w:rsidP="00D60423" w:rsidRDefault="005B21A1" w14:paraId="5821A975" w14:textId="7F4510F8">
      <w:pPr>
        <w:spacing w:after="0" w:line="276" w:lineRule="auto"/>
        <w:rPr>
          <w:rFonts w:ascii="Aptos" w:hAnsi="Aptos" w:cstheme="minorHAnsi"/>
          <w:b/>
          <w:bCs/>
        </w:rPr>
      </w:pPr>
      <w:r>
        <w:rPr>
          <w:rFonts w:ascii="Aptos" w:hAnsi="Aptos" w:cstheme="minorHAnsi"/>
          <w:b/>
          <w:bCs/>
        </w:rPr>
        <w:t>AIRALO E-SIMS</w:t>
      </w:r>
    </w:p>
    <w:p w:rsidR="005B21A1" w:rsidP="00D60423" w:rsidRDefault="005B21A1" w14:paraId="59832C89" w14:textId="77777777">
      <w:pPr>
        <w:spacing w:after="0" w:line="276" w:lineRule="auto"/>
        <w:rPr>
          <w:rFonts w:ascii="Aptos" w:hAnsi="Aptos"/>
        </w:rPr>
      </w:pPr>
      <w:r>
        <w:rPr>
          <w:rFonts w:ascii="Aptos" w:hAnsi="Aptos"/>
        </w:rPr>
        <w:t>As mentioned previously, i</w:t>
      </w:r>
      <w:r w:rsidRPr="009A480D" w:rsidR="009A480D">
        <w:rPr>
          <w:rFonts w:ascii="Aptos" w:hAnsi="Aptos"/>
        </w:rPr>
        <w:t xml:space="preserve">t is possible to buy local Sim cards for your mobile phone very cheaply. Micro sims are difficult to obtain outside of big cities with posh phone </w:t>
      </w:r>
      <w:proofErr w:type="gramStart"/>
      <w:r w:rsidRPr="009A480D" w:rsidR="009A480D">
        <w:rPr>
          <w:rFonts w:ascii="Aptos" w:hAnsi="Aptos"/>
        </w:rPr>
        <w:t>shops</w:t>
      </w:r>
      <w:proofErr w:type="gramEnd"/>
      <w:r w:rsidRPr="009A480D" w:rsidR="009A480D">
        <w:rPr>
          <w:rFonts w:ascii="Aptos" w:hAnsi="Aptos"/>
        </w:rPr>
        <w:t xml:space="preserve"> and you’ll be even more unlikely to find a Nano </w:t>
      </w:r>
      <w:proofErr w:type="gramStart"/>
      <w:r w:rsidRPr="009A480D" w:rsidR="009A480D">
        <w:rPr>
          <w:rFonts w:ascii="Aptos" w:hAnsi="Aptos"/>
        </w:rPr>
        <w:t>sim</w:t>
      </w:r>
      <w:proofErr w:type="gramEnd"/>
      <w:r>
        <w:rPr>
          <w:rFonts w:ascii="Aptos" w:hAnsi="Aptos"/>
        </w:rPr>
        <w:t xml:space="preserve"> b</w:t>
      </w:r>
      <w:r w:rsidRPr="009A480D" w:rsidR="009A480D">
        <w:rPr>
          <w:rFonts w:ascii="Aptos" w:hAnsi="Aptos"/>
        </w:rPr>
        <w:t>ut regular sims are available pretty much everywhere</w:t>
      </w:r>
      <w:r>
        <w:rPr>
          <w:rFonts w:ascii="Aptos" w:hAnsi="Aptos"/>
        </w:rPr>
        <w:t xml:space="preserve">. </w:t>
      </w:r>
    </w:p>
    <w:p w:rsidRPr="009A480D" w:rsidR="009A480D" w:rsidP="00D60423" w:rsidRDefault="009A480D" w14:paraId="5B85E672" w14:textId="4BAFAEBB">
      <w:pPr>
        <w:spacing w:after="0" w:line="276" w:lineRule="auto"/>
        <w:rPr>
          <w:rFonts w:ascii="Aptos" w:hAnsi="Aptos"/>
        </w:rPr>
      </w:pPr>
      <w:r w:rsidRPr="009A480D">
        <w:rPr>
          <w:rFonts w:ascii="Aptos" w:hAnsi="Aptos"/>
        </w:rPr>
        <w:t xml:space="preserve">If your phone is compatible, </w:t>
      </w:r>
      <w:r w:rsidR="005B21A1">
        <w:rPr>
          <w:rFonts w:ascii="Aptos" w:hAnsi="Aptos"/>
        </w:rPr>
        <w:t>buying</w:t>
      </w:r>
      <w:r w:rsidRPr="009A480D">
        <w:rPr>
          <w:rFonts w:ascii="Aptos" w:hAnsi="Aptos"/>
        </w:rPr>
        <w:t xml:space="preserve"> </w:t>
      </w:r>
      <w:proofErr w:type="spellStart"/>
      <w:r w:rsidRPr="009A480D">
        <w:rPr>
          <w:rFonts w:ascii="Aptos" w:hAnsi="Aptos"/>
        </w:rPr>
        <w:t>eSims</w:t>
      </w:r>
      <w:proofErr w:type="spellEnd"/>
      <w:r w:rsidRPr="009A480D">
        <w:rPr>
          <w:rFonts w:ascii="Aptos" w:hAnsi="Aptos"/>
        </w:rPr>
        <w:t xml:space="preserve"> in advance</w:t>
      </w:r>
      <w:r w:rsidR="005B21A1">
        <w:rPr>
          <w:rFonts w:ascii="Aptos" w:hAnsi="Aptos"/>
        </w:rPr>
        <w:t xml:space="preserve"> can save you having to buy a physical sim in each new country</w:t>
      </w:r>
      <w:r w:rsidRPr="009A480D">
        <w:rPr>
          <w:rFonts w:ascii="Aptos" w:hAnsi="Aptos"/>
        </w:rPr>
        <w:t xml:space="preserve">. </w:t>
      </w:r>
    </w:p>
    <w:p w:rsidRPr="00A2363F" w:rsidR="00AB6870" w:rsidP="00D60423" w:rsidRDefault="009A480D" w14:paraId="10779F29" w14:textId="40A076FA">
      <w:pPr>
        <w:spacing w:after="0" w:line="276" w:lineRule="auto"/>
      </w:pPr>
      <w:r w:rsidRPr="13815994" w:rsidR="72A8A58B">
        <w:rPr>
          <w:rFonts w:ascii="Aptos" w:hAnsi="Aptos"/>
        </w:rPr>
        <w:t xml:space="preserve">We can offer a 10% discount on </w:t>
      </w:r>
      <w:hyperlink r:id="Ra341c6f338ff4054">
        <w:r w:rsidRPr="13815994" w:rsidR="72A8A58B">
          <w:rPr>
            <w:rStyle w:val="Hyperlink"/>
            <w:rFonts w:ascii="Aptos" w:hAnsi="Aptos"/>
          </w:rPr>
          <w:t>Airalo e-sims</w:t>
        </w:r>
      </w:hyperlink>
      <w:r w:rsidRPr="13815994" w:rsidR="72A8A58B">
        <w:rPr>
          <w:rFonts w:ascii="Aptos" w:hAnsi="Aptos"/>
        </w:rPr>
        <w:t xml:space="preserve"> if you purchase them through us. These cover </w:t>
      </w:r>
      <w:r w:rsidRPr="13815994" w:rsidR="131832BF">
        <w:rPr>
          <w:rFonts w:ascii="Aptos" w:hAnsi="Aptos"/>
        </w:rPr>
        <w:t>a lot of the</w:t>
      </w:r>
      <w:r w:rsidRPr="13815994" w:rsidR="72A8A58B">
        <w:rPr>
          <w:rFonts w:ascii="Aptos" w:hAnsi="Aptos"/>
        </w:rPr>
        <w:t xml:space="preserve"> countries on the route. Please get in touch if you would like to purchase one. </w:t>
      </w:r>
      <w:r>
        <w:br/>
      </w:r>
      <w:r w:rsidRPr="13815994" w:rsidR="1E6CE33F">
        <w:rPr>
          <w:rFonts w:ascii="Aptos" w:hAnsi="Aptos"/>
        </w:rPr>
        <w:t xml:space="preserve">You can also </w:t>
      </w:r>
      <w:r w:rsidRPr="13815994" w:rsidR="1E6CE33F">
        <w:rPr>
          <w:rFonts w:ascii="Aptos" w:hAnsi="Aptos"/>
        </w:rPr>
        <w:t>purchase</w:t>
      </w:r>
      <w:r w:rsidRPr="13815994" w:rsidR="1E6CE33F">
        <w:rPr>
          <w:rFonts w:ascii="Aptos" w:hAnsi="Aptos"/>
        </w:rPr>
        <w:t xml:space="preserve"> e-sims on arrival in a country and sometimes these will provide faster speeds than international ones. </w:t>
      </w:r>
    </w:p>
    <w:p w:rsidRPr="00A2363F" w:rsidR="00C407FD" w:rsidP="00D60423" w:rsidRDefault="00C407FD" w14:paraId="56B6B9DE" w14:textId="77777777">
      <w:pPr>
        <w:spacing w:after="0" w:line="276" w:lineRule="auto"/>
        <w:rPr>
          <w:rFonts w:ascii="Aptos" w:hAnsi="Aptos" w:cstheme="minorHAnsi"/>
          <w:b/>
          <w:bCs/>
        </w:rPr>
      </w:pPr>
    </w:p>
    <w:p w:rsidRPr="00A2363F" w:rsidR="00C407FD" w:rsidP="00D60423" w:rsidRDefault="005B21A1" w14:paraId="204CD1C0" w14:textId="42DE8775">
      <w:pPr>
        <w:spacing w:after="0" w:line="276" w:lineRule="auto"/>
        <w:rPr>
          <w:rFonts w:ascii="Aptos" w:hAnsi="Aptos" w:cstheme="minorHAnsi"/>
          <w:b/>
          <w:bCs/>
        </w:rPr>
      </w:pPr>
      <w:r w:rsidRPr="00A2363F">
        <w:rPr>
          <w:rFonts w:ascii="Aptos" w:hAnsi="Aptos" w:cstheme="minorHAnsi"/>
          <w:b/>
          <w:bCs/>
        </w:rPr>
        <w:t>ONE-WAY FLIGHT LETTER</w:t>
      </w:r>
    </w:p>
    <w:p w:rsidR="00F60CCC" w:rsidP="00D60423" w:rsidRDefault="00FA4E37" w14:paraId="3D8EE2C5" w14:textId="548A515D">
      <w:pPr>
        <w:spacing w:after="0" w:line="276" w:lineRule="auto"/>
        <w:rPr>
          <w:rFonts w:ascii="Aptos" w:hAnsi="Aptos" w:cstheme="minorHAnsi"/>
        </w:rPr>
      </w:pPr>
      <w:r w:rsidRPr="00A2363F">
        <w:rPr>
          <w:rFonts w:ascii="Aptos" w:hAnsi="Aptos" w:cstheme="minorHAnsi"/>
        </w:rPr>
        <w:t>Sometimes immigration off</w:t>
      </w:r>
      <w:r w:rsidRPr="00A2363F" w:rsidR="00F60CCC">
        <w:rPr>
          <w:rFonts w:ascii="Aptos" w:hAnsi="Aptos" w:cstheme="minorHAnsi"/>
        </w:rPr>
        <w:t xml:space="preserve">icers or airline check in staff may question why you only have a one-way ticket. We have therefore prepared a template letter which you can amend and print out to explain your onward travels with us. </w:t>
      </w:r>
    </w:p>
    <w:p w:rsidR="00C43E7F" w:rsidP="00D60423" w:rsidRDefault="00C43E7F" w14:paraId="5F00AE50" w14:textId="77777777">
      <w:pPr>
        <w:spacing w:after="0" w:line="276" w:lineRule="auto"/>
        <w:rPr>
          <w:rFonts w:ascii="Aptos" w:hAnsi="Aptos" w:cstheme="minorHAnsi"/>
        </w:rPr>
      </w:pPr>
    </w:p>
    <w:p w:rsidRPr="00A2363F" w:rsidR="00C43E7F" w:rsidP="00D60423" w:rsidRDefault="00C43E7F" w14:paraId="0D3428E1" w14:textId="7570C1F5">
      <w:pPr>
        <w:spacing w:after="0" w:line="276" w:lineRule="auto"/>
        <w:rPr>
          <w:rFonts w:ascii="Aptos" w:hAnsi="Aptos" w:cstheme="minorHAnsi"/>
        </w:rPr>
      </w:pPr>
      <w:r w:rsidRPr="13815994" w:rsidR="1A041AC3">
        <w:rPr>
          <w:rFonts w:ascii="Aptos" w:hAnsi="Aptos" w:cs="Calibri" w:cstheme="minorAscii"/>
        </w:rPr>
        <w:t>We will send out a final update in a couple of weeks with instructions for meeting up with your crew and the truck, filling in the Ghana e-visa</w:t>
      </w:r>
      <w:r w:rsidRPr="13815994" w:rsidR="0F837EEC">
        <w:rPr>
          <w:rFonts w:ascii="Aptos" w:hAnsi="Aptos" w:cs="Calibri" w:cstheme="minorAscii"/>
        </w:rPr>
        <w:t xml:space="preserve"> form and any other </w:t>
      </w:r>
      <w:proofErr w:type="gramStart"/>
      <w:r w:rsidRPr="13815994" w:rsidR="0F837EEC">
        <w:rPr>
          <w:rFonts w:ascii="Aptos" w:hAnsi="Aptos" w:cs="Calibri" w:cstheme="minorAscii"/>
        </w:rPr>
        <w:t>last minute</w:t>
      </w:r>
      <w:proofErr w:type="gramEnd"/>
      <w:r w:rsidRPr="13815994" w:rsidR="0F837EEC">
        <w:rPr>
          <w:rFonts w:ascii="Aptos" w:hAnsi="Aptos" w:cs="Calibri" w:cstheme="minorAscii"/>
        </w:rPr>
        <w:t xml:space="preserve"> updates and reminders.</w:t>
      </w:r>
    </w:p>
    <w:p w:rsidRPr="00A2363F" w:rsidR="00CF6DC5" w:rsidP="00D60423" w:rsidRDefault="00CF6DC5" w14:paraId="71CF9BBC" w14:textId="0207338A">
      <w:pPr>
        <w:spacing w:after="0" w:line="276" w:lineRule="auto"/>
        <w:rPr>
          <w:rFonts w:ascii="Aptos" w:hAnsi="Aptos" w:cstheme="minorHAnsi"/>
        </w:rPr>
      </w:pPr>
      <w:r w:rsidRPr="00A2363F">
        <w:rPr>
          <w:rFonts w:ascii="Aptos" w:hAnsi="Aptos" w:cstheme="minorHAnsi"/>
        </w:rPr>
        <w:t>Best wishes from all the team at Oasis Overland!</w:t>
      </w:r>
    </w:p>
    <w:sectPr w:rsidRPr="00A2363F" w:rsidR="00CF6DC5" w:rsidSect="008B3239">
      <w:pgSz w:w="11906" w:h="16838" w:orient="portrait"/>
      <w:pgMar w:top="851"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F0E9F"/>
    <w:multiLevelType w:val="multilevel"/>
    <w:tmpl w:val="33F6E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66B005B"/>
    <w:multiLevelType w:val="multilevel"/>
    <w:tmpl w:val="075CB3EA"/>
    <w:lvl w:ilvl="0">
      <w:numFmt w:val="bullet"/>
      <w:lvlText w:val="-"/>
      <w:lvlJc w:val="left"/>
      <w:pPr>
        <w:tabs>
          <w:tab w:val="num" w:pos="720"/>
        </w:tabs>
        <w:ind w:left="720" w:hanging="360"/>
      </w:pPr>
      <w:rPr>
        <w:rFonts w:hint="default" w:ascii="Calibri" w:hAnsi="Calibri" w:cs="Calibri" w:eastAsiaTheme="minorHAnsi"/>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B5926E9"/>
    <w:multiLevelType w:val="hybridMultilevel"/>
    <w:tmpl w:val="666CD09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31A67C50"/>
    <w:multiLevelType w:val="hybridMultilevel"/>
    <w:tmpl w:val="AC9697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AFD3EDA"/>
    <w:multiLevelType w:val="hybridMultilevel"/>
    <w:tmpl w:val="847865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EE10132"/>
    <w:multiLevelType w:val="multilevel"/>
    <w:tmpl w:val="1A4083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7870F06"/>
    <w:multiLevelType w:val="multilevel"/>
    <w:tmpl w:val="174C23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7BC15B0"/>
    <w:multiLevelType w:val="multilevel"/>
    <w:tmpl w:val="8B6C55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CE74354"/>
    <w:multiLevelType w:val="multilevel"/>
    <w:tmpl w:val="6FC698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3085259"/>
    <w:multiLevelType w:val="hybridMultilevel"/>
    <w:tmpl w:val="C42C587E"/>
    <w:lvl w:ilvl="0" w:tplc="4BF0A616">
      <w:start w:val="1"/>
      <w:numFmt w:val="bullet"/>
      <w:lvlText w:val="Ø"/>
      <w:lvlJc w:val="left"/>
      <w:pPr>
        <w:ind w:left="720" w:hanging="360"/>
      </w:pPr>
      <w:rPr>
        <w:rFonts w:hint="default" w:ascii="Wingdings" w:hAnsi="Wingdings"/>
      </w:rPr>
    </w:lvl>
    <w:lvl w:ilvl="1" w:tplc="4210D9DA">
      <w:start w:val="1"/>
      <w:numFmt w:val="bullet"/>
      <w:lvlText w:val="o"/>
      <w:lvlJc w:val="left"/>
      <w:pPr>
        <w:ind w:left="1440" w:hanging="360"/>
      </w:pPr>
      <w:rPr>
        <w:rFonts w:hint="default" w:ascii="Courier New" w:hAnsi="Courier New"/>
      </w:rPr>
    </w:lvl>
    <w:lvl w:ilvl="2" w:tplc="341801A8">
      <w:start w:val="1"/>
      <w:numFmt w:val="bullet"/>
      <w:lvlText w:val=""/>
      <w:lvlJc w:val="left"/>
      <w:pPr>
        <w:ind w:left="2160" w:hanging="360"/>
      </w:pPr>
      <w:rPr>
        <w:rFonts w:hint="default" w:ascii="Wingdings" w:hAnsi="Wingdings"/>
      </w:rPr>
    </w:lvl>
    <w:lvl w:ilvl="3" w:tplc="0BEA50CC">
      <w:start w:val="1"/>
      <w:numFmt w:val="bullet"/>
      <w:lvlText w:val=""/>
      <w:lvlJc w:val="left"/>
      <w:pPr>
        <w:ind w:left="2880" w:hanging="360"/>
      </w:pPr>
      <w:rPr>
        <w:rFonts w:hint="default" w:ascii="Symbol" w:hAnsi="Symbol"/>
      </w:rPr>
    </w:lvl>
    <w:lvl w:ilvl="4" w:tplc="2C0C2D46">
      <w:start w:val="1"/>
      <w:numFmt w:val="bullet"/>
      <w:lvlText w:val="o"/>
      <w:lvlJc w:val="left"/>
      <w:pPr>
        <w:ind w:left="3600" w:hanging="360"/>
      </w:pPr>
      <w:rPr>
        <w:rFonts w:hint="default" w:ascii="Courier New" w:hAnsi="Courier New"/>
      </w:rPr>
    </w:lvl>
    <w:lvl w:ilvl="5" w:tplc="4D16B92A">
      <w:start w:val="1"/>
      <w:numFmt w:val="bullet"/>
      <w:lvlText w:val=""/>
      <w:lvlJc w:val="left"/>
      <w:pPr>
        <w:ind w:left="4320" w:hanging="360"/>
      </w:pPr>
      <w:rPr>
        <w:rFonts w:hint="default" w:ascii="Wingdings" w:hAnsi="Wingdings"/>
      </w:rPr>
    </w:lvl>
    <w:lvl w:ilvl="6" w:tplc="29CAB0B6">
      <w:start w:val="1"/>
      <w:numFmt w:val="bullet"/>
      <w:lvlText w:val=""/>
      <w:lvlJc w:val="left"/>
      <w:pPr>
        <w:ind w:left="5040" w:hanging="360"/>
      </w:pPr>
      <w:rPr>
        <w:rFonts w:hint="default" w:ascii="Symbol" w:hAnsi="Symbol"/>
      </w:rPr>
    </w:lvl>
    <w:lvl w:ilvl="7" w:tplc="EBF0EBB4">
      <w:start w:val="1"/>
      <w:numFmt w:val="bullet"/>
      <w:lvlText w:val="o"/>
      <w:lvlJc w:val="left"/>
      <w:pPr>
        <w:ind w:left="5760" w:hanging="360"/>
      </w:pPr>
      <w:rPr>
        <w:rFonts w:hint="default" w:ascii="Courier New" w:hAnsi="Courier New"/>
      </w:rPr>
    </w:lvl>
    <w:lvl w:ilvl="8" w:tplc="EFEA80F6">
      <w:start w:val="1"/>
      <w:numFmt w:val="bullet"/>
      <w:lvlText w:val=""/>
      <w:lvlJc w:val="left"/>
      <w:pPr>
        <w:ind w:left="6480" w:hanging="360"/>
      </w:pPr>
      <w:rPr>
        <w:rFonts w:hint="default" w:ascii="Wingdings" w:hAnsi="Wingdings"/>
      </w:rPr>
    </w:lvl>
  </w:abstractNum>
  <w:num w:numId="1" w16cid:durableId="1278217734">
    <w:abstractNumId w:val="4"/>
  </w:num>
  <w:num w:numId="2" w16cid:durableId="1636370862">
    <w:abstractNumId w:val="1"/>
  </w:num>
  <w:num w:numId="3" w16cid:durableId="1684742458">
    <w:abstractNumId w:val="9"/>
  </w:num>
  <w:num w:numId="4" w16cid:durableId="172382644">
    <w:abstractNumId w:val="0"/>
  </w:num>
  <w:num w:numId="5" w16cid:durableId="300813274">
    <w:abstractNumId w:val="7"/>
  </w:num>
  <w:num w:numId="6" w16cid:durableId="521283802">
    <w:abstractNumId w:val="6"/>
  </w:num>
  <w:num w:numId="7" w16cid:durableId="10688793">
    <w:abstractNumId w:val="8"/>
  </w:num>
  <w:num w:numId="8" w16cid:durableId="1742365784">
    <w:abstractNumId w:val="5"/>
  </w:num>
  <w:num w:numId="9" w16cid:durableId="460612068">
    <w:abstractNumId w:val="3"/>
  </w:num>
  <w:num w:numId="10" w16cid:durableId="148604651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D8"/>
    <w:rsid w:val="00004898"/>
    <w:rsid w:val="00023125"/>
    <w:rsid w:val="00041BB9"/>
    <w:rsid w:val="00053F7F"/>
    <w:rsid w:val="0005661C"/>
    <w:rsid w:val="000624FD"/>
    <w:rsid w:val="000772C8"/>
    <w:rsid w:val="00090710"/>
    <w:rsid w:val="00094CCF"/>
    <w:rsid w:val="000B0CF1"/>
    <w:rsid w:val="000C71C8"/>
    <w:rsid w:val="000D39E2"/>
    <w:rsid w:val="000D4569"/>
    <w:rsid w:val="000D4DCA"/>
    <w:rsid w:val="000D68AA"/>
    <w:rsid w:val="000E1B03"/>
    <w:rsid w:val="00111E70"/>
    <w:rsid w:val="001415CF"/>
    <w:rsid w:val="00151D74"/>
    <w:rsid w:val="00161DB2"/>
    <w:rsid w:val="00167B94"/>
    <w:rsid w:val="001756D3"/>
    <w:rsid w:val="001A21E3"/>
    <w:rsid w:val="001B13F1"/>
    <w:rsid w:val="001B1425"/>
    <w:rsid w:val="001C655A"/>
    <w:rsid w:val="001D2CA5"/>
    <w:rsid w:val="001E3BFA"/>
    <w:rsid w:val="001F2F23"/>
    <w:rsid w:val="001F5D00"/>
    <w:rsid w:val="00203E8C"/>
    <w:rsid w:val="00207CAA"/>
    <w:rsid w:val="002166C7"/>
    <w:rsid w:val="00221449"/>
    <w:rsid w:val="002551E2"/>
    <w:rsid w:val="0027078B"/>
    <w:rsid w:val="0027177D"/>
    <w:rsid w:val="00285354"/>
    <w:rsid w:val="002909A2"/>
    <w:rsid w:val="00291B6E"/>
    <w:rsid w:val="00292F33"/>
    <w:rsid w:val="002D1505"/>
    <w:rsid w:val="002F3106"/>
    <w:rsid w:val="002F78C2"/>
    <w:rsid w:val="003336C9"/>
    <w:rsid w:val="00346F98"/>
    <w:rsid w:val="00366ACA"/>
    <w:rsid w:val="00374635"/>
    <w:rsid w:val="00384CC7"/>
    <w:rsid w:val="00397E9F"/>
    <w:rsid w:val="003A3E77"/>
    <w:rsid w:val="00423872"/>
    <w:rsid w:val="004540B8"/>
    <w:rsid w:val="004613F5"/>
    <w:rsid w:val="004737EB"/>
    <w:rsid w:val="004B60ED"/>
    <w:rsid w:val="004C6A9C"/>
    <w:rsid w:val="004E1E08"/>
    <w:rsid w:val="004E503B"/>
    <w:rsid w:val="004F0E97"/>
    <w:rsid w:val="005253AB"/>
    <w:rsid w:val="00531373"/>
    <w:rsid w:val="00532979"/>
    <w:rsid w:val="0053478F"/>
    <w:rsid w:val="00537439"/>
    <w:rsid w:val="0057276C"/>
    <w:rsid w:val="00574B28"/>
    <w:rsid w:val="005773D2"/>
    <w:rsid w:val="0059259D"/>
    <w:rsid w:val="00592876"/>
    <w:rsid w:val="00592BF2"/>
    <w:rsid w:val="005B21A1"/>
    <w:rsid w:val="005B438B"/>
    <w:rsid w:val="005C0DCF"/>
    <w:rsid w:val="006006E6"/>
    <w:rsid w:val="006208AF"/>
    <w:rsid w:val="00642014"/>
    <w:rsid w:val="00645EFB"/>
    <w:rsid w:val="0066407F"/>
    <w:rsid w:val="00666367"/>
    <w:rsid w:val="00675BD8"/>
    <w:rsid w:val="006908ED"/>
    <w:rsid w:val="00692F8E"/>
    <w:rsid w:val="006A683A"/>
    <w:rsid w:val="006B56E3"/>
    <w:rsid w:val="006B5AA6"/>
    <w:rsid w:val="006D7572"/>
    <w:rsid w:val="006E7932"/>
    <w:rsid w:val="00700AF2"/>
    <w:rsid w:val="00713602"/>
    <w:rsid w:val="0073060A"/>
    <w:rsid w:val="00734DF8"/>
    <w:rsid w:val="00752D2E"/>
    <w:rsid w:val="00785D5F"/>
    <w:rsid w:val="007927A7"/>
    <w:rsid w:val="007A776A"/>
    <w:rsid w:val="007B1905"/>
    <w:rsid w:val="007D121A"/>
    <w:rsid w:val="007E2939"/>
    <w:rsid w:val="00852643"/>
    <w:rsid w:val="008533EC"/>
    <w:rsid w:val="008544CB"/>
    <w:rsid w:val="008772BA"/>
    <w:rsid w:val="008B1E9E"/>
    <w:rsid w:val="008B3239"/>
    <w:rsid w:val="008E1224"/>
    <w:rsid w:val="008E2738"/>
    <w:rsid w:val="008E63C5"/>
    <w:rsid w:val="008E7516"/>
    <w:rsid w:val="00916357"/>
    <w:rsid w:val="00922A7E"/>
    <w:rsid w:val="00960D51"/>
    <w:rsid w:val="00961B2E"/>
    <w:rsid w:val="00983DB6"/>
    <w:rsid w:val="00995F79"/>
    <w:rsid w:val="009A480D"/>
    <w:rsid w:val="009B1A43"/>
    <w:rsid w:val="009D41AC"/>
    <w:rsid w:val="009F453C"/>
    <w:rsid w:val="00A03A9A"/>
    <w:rsid w:val="00A04A2F"/>
    <w:rsid w:val="00A10E6F"/>
    <w:rsid w:val="00A14573"/>
    <w:rsid w:val="00A2363F"/>
    <w:rsid w:val="00A24942"/>
    <w:rsid w:val="00A627C2"/>
    <w:rsid w:val="00A64E45"/>
    <w:rsid w:val="00A92943"/>
    <w:rsid w:val="00AA269F"/>
    <w:rsid w:val="00AA6764"/>
    <w:rsid w:val="00AB3BB3"/>
    <w:rsid w:val="00AB6870"/>
    <w:rsid w:val="00AF3910"/>
    <w:rsid w:val="00AF6A5B"/>
    <w:rsid w:val="00B44C72"/>
    <w:rsid w:val="00B54215"/>
    <w:rsid w:val="00B62E98"/>
    <w:rsid w:val="00B651EF"/>
    <w:rsid w:val="00B73572"/>
    <w:rsid w:val="00B74513"/>
    <w:rsid w:val="00B74D6B"/>
    <w:rsid w:val="00B85775"/>
    <w:rsid w:val="00B935C6"/>
    <w:rsid w:val="00B97A7E"/>
    <w:rsid w:val="00BA3CF4"/>
    <w:rsid w:val="00BA71A1"/>
    <w:rsid w:val="00BB5553"/>
    <w:rsid w:val="00BB7452"/>
    <w:rsid w:val="00BC1127"/>
    <w:rsid w:val="00BD5489"/>
    <w:rsid w:val="00BE22FB"/>
    <w:rsid w:val="00C03F07"/>
    <w:rsid w:val="00C0764E"/>
    <w:rsid w:val="00C102DF"/>
    <w:rsid w:val="00C3030A"/>
    <w:rsid w:val="00C407FD"/>
    <w:rsid w:val="00C43E7F"/>
    <w:rsid w:val="00C47DA1"/>
    <w:rsid w:val="00C63D8A"/>
    <w:rsid w:val="00C75279"/>
    <w:rsid w:val="00CA4796"/>
    <w:rsid w:val="00CA47D1"/>
    <w:rsid w:val="00CB68B6"/>
    <w:rsid w:val="00CC565A"/>
    <w:rsid w:val="00CF6DC5"/>
    <w:rsid w:val="00D175B2"/>
    <w:rsid w:val="00D44A18"/>
    <w:rsid w:val="00D60423"/>
    <w:rsid w:val="00D73A9C"/>
    <w:rsid w:val="00DA6CB0"/>
    <w:rsid w:val="00DC6272"/>
    <w:rsid w:val="00DD6A12"/>
    <w:rsid w:val="00DE4754"/>
    <w:rsid w:val="00E00755"/>
    <w:rsid w:val="00E05F74"/>
    <w:rsid w:val="00E0635F"/>
    <w:rsid w:val="00E20574"/>
    <w:rsid w:val="00E2577B"/>
    <w:rsid w:val="00E25A18"/>
    <w:rsid w:val="00E370F8"/>
    <w:rsid w:val="00E427F2"/>
    <w:rsid w:val="00E43845"/>
    <w:rsid w:val="00E651E8"/>
    <w:rsid w:val="00E743A7"/>
    <w:rsid w:val="00E9500D"/>
    <w:rsid w:val="00E960A2"/>
    <w:rsid w:val="00EB2B13"/>
    <w:rsid w:val="00EE2848"/>
    <w:rsid w:val="00F27CAF"/>
    <w:rsid w:val="00F33EE2"/>
    <w:rsid w:val="00F50AFD"/>
    <w:rsid w:val="00F60CCC"/>
    <w:rsid w:val="00F640BD"/>
    <w:rsid w:val="00F8772D"/>
    <w:rsid w:val="00FA4B36"/>
    <w:rsid w:val="00FA4E37"/>
    <w:rsid w:val="00FA4E48"/>
    <w:rsid w:val="00FA5734"/>
    <w:rsid w:val="00FE0EC5"/>
    <w:rsid w:val="018D1FA9"/>
    <w:rsid w:val="05674C1E"/>
    <w:rsid w:val="064ABAB4"/>
    <w:rsid w:val="06659207"/>
    <w:rsid w:val="07131F6C"/>
    <w:rsid w:val="0A1A4514"/>
    <w:rsid w:val="0F12EEA2"/>
    <w:rsid w:val="0F837EEC"/>
    <w:rsid w:val="10EDC36D"/>
    <w:rsid w:val="1207B554"/>
    <w:rsid w:val="131832BF"/>
    <w:rsid w:val="13815994"/>
    <w:rsid w:val="1575CB62"/>
    <w:rsid w:val="160F699A"/>
    <w:rsid w:val="17DDCF4F"/>
    <w:rsid w:val="19F31086"/>
    <w:rsid w:val="1A041AC3"/>
    <w:rsid w:val="1A64D335"/>
    <w:rsid w:val="1C0C47F3"/>
    <w:rsid w:val="1E6CE33F"/>
    <w:rsid w:val="220A9523"/>
    <w:rsid w:val="242962C9"/>
    <w:rsid w:val="24D9E274"/>
    <w:rsid w:val="28ACCCF5"/>
    <w:rsid w:val="2960C29E"/>
    <w:rsid w:val="2990FDCD"/>
    <w:rsid w:val="2A27636D"/>
    <w:rsid w:val="2B018384"/>
    <w:rsid w:val="2E8130E6"/>
    <w:rsid w:val="31CA79B4"/>
    <w:rsid w:val="32386D96"/>
    <w:rsid w:val="3372D736"/>
    <w:rsid w:val="347245D4"/>
    <w:rsid w:val="36425BC1"/>
    <w:rsid w:val="373C822C"/>
    <w:rsid w:val="386AFD72"/>
    <w:rsid w:val="393E3E96"/>
    <w:rsid w:val="3989FD6D"/>
    <w:rsid w:val="3BF5A33C"/>
    <w:rsid w:val="467DB2CC"/>
    <w:rsid w:val="473B56AC"/>
    <w:rsid w:val="4A8F038B"/>
    <w:rsid w:val="50986116"/>
    <w:rsid w:val="517E5CA6"/>
    <w:rsid w:val="5463058D"/>
    <w:rsid w:val="55B1C029"/>
    <w:rsid w:val="563E3507"/>
    <w:rsid w:val="5645D7E5"/>
    <w:rsid w:val="564CE794"/>
    <w:rsid w:val="5825E6AA"/>
    <w:rsid w:val="59C96686"/>
    <w:rsid w:val="5AE07556"/>
    <w:rsid w:val="5ED6EBBF"/>
    <w:rsid w:val="607B745A"/>
    <w:rsid w:val="6235D6F3"/>
    <w:rsid w:val="6342409A"/>
    <w:rsid w:val="63D62A44"/>
    <w:rsid w:val="663F4199"/>
    <w:rsid w:val="710806BA"/>
    <w:rsid w:val="72A8A58B"/>
    <w:rsid w:val="730CD22F"/>
    <w:rsid w:val="77DDBCFD"/>
    <w:rsid w:val="788869A3"/>
    <w:rsid w:val="7C3A02BB"/>
    <w:rsid w:val="7E4D9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F80E"/>
  <w15:chartTrackingRefBased/>
  <w15:docId w15:val="{9D090F78-FF33-4C00-B7EC-5AA5D3017D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75BD8"/>
    <w:rPr>
      <w:kern w:val="0"/>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75BD8"/>
    <w:pPr>
      <w:ind w:left="720"/>
      <w:contextualSpacing/>
    </w:pPr>
  </w:style>
  <w:style w:type="character" w:styleId="ui-provider" w:customStyle="1">
    <w:name w:val="ui-provider"/>
    <w:basedOn w:val="DefaultParagraphFont"/>
    <w:rsid w:val="00675BD8"/>
  </w:style>
  <w:style w:type="character" w:styleId="Hyperlink">
    <w:name w:val="Hyperlink"/>
    <w:basedOn w:val="DefaultParagraphFont"/>
    <w:uiPriority w:val="99"/>
    <w:unhideWhenUsed/>
    <w:rsid w:val="006208AF"/>
    <w:rPr>
      <w:color w:val="0563C1" w:themeColor="hyperlink"/>
      <w:u w:val="single"/>
    </w:rPr>
  </w:style>
  <w:style w:type="paragraph" w:styleId="NormalWeb">
    <w:name w:val="Normal (Web)"/>
    <w:basedOn w:val="Normal"/>
    <w:uiPriority w:val="99"/>
    <w:semiHidden/>
    <w:unhideWhenUsed/>
    <w:rsid w:val="006E793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UnresolvedMention">
    <w:name w:val="Unresolved Mention"/>
    <w:basedOn w:val="DefaultParagraphFont"/>
    <w:uiPriority w:val="99"/>
    <w:semiHidden/>
    <w:unhideWhenUsed/>
    <w:rsid w:val="009B1A43"/>
    <w:rPr>
      <w:color w:val="605E5C"/>
      <w:shd w:val="clear" w:color="auto" w:fill="E1DFDD"/>
    </w:rPr>
  </w:style>
  <w:style w:type="character" w:styleId="FollowedHyperlink">
    <w:name w:val="FollowedHyperlink"/>
    <w:basedOn w:val="DefaultParagraphFont"/>
    <w:uiPriority w:val="99"/>
    <w:semiHidden/>
    <w:unhideWhenUsed/>
    <w:rsid w:val="00692F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864838">
      <w:bodyDiv w:val="1"/>
      <w:marLeft w:val="0"/>
      <w:marRight w:val="0"/>
      <w:marTop w:val="0"/>
      <w:marBottom w:val="0"/>
      <w:divBdr>
        <w:top w:val="none" w:sz="0" w:space="0" w:color="auto"/>
        <w:left w:val="none" w:sz="0" w:space="0" w:color="auto"/>
        <w:bottom w:val="none" w:sz="0" w:space="0" w:color="auto"/>
        <w:right w:val="none" w:sz="0" w:space="0" w:color="auto"/>
      </w:divBdr>
      <w:divsChild>
        <w:div w:id="211692846">
          <w:marLeft w:val="-420"/>
          <w:marRight w:val="0"/>
          <w:marTop w:val="0"/>
          <w:marBottom w:val="0"/>
          <w:divBdr>
            <w:top w:val="none" w:sz="0" w:space="0" w:color="auto"/>
            <w:left w:val="none" w:sz="0" w:space="0" w:color="auto"/>
            <w:bottom w:val="none" w:sz="0" w:space="0" w:color="auto"/>
            <w:right w:val="none" w:sz="0" w:space="0" w:color="auto"/>
          </w:divBdr>
          <w:divsChild>
            <w:div w:id="320886970">
              <w:marLeft w:val="0"/>
              <w:marRight w:val="0"/>
              <w:marTop w:val="0"/>
              <w:marBottom w:val="0"/>
              <w:divBdr>
                <w:top w:val="none" w:sz="0" w:space="0" w:color="auto"/>
                <w:left w:val="none" w:sz="0" w:space="0" w:color="auto"/>
                <w:bottom w:val="none" w:sz="0" w:space="0" w:color="auto"/>
                <w:right w:val="none" w:sz="0" w:space="0" w:color="auto"/>
              </w:divBdr>
              <w:divsChild>
                <w:div w:id="1818953262">
                  <w:marLeft w:val="0"/>
                  <w:marRight w:val="0"/>
                  <w:marTop w:val="0"/>
                  <w:marBottom w:val="0"/>
                  <w:divBdr>
                    <w:top w:val="none" w:sz="0" w:space="0" w:color="auto"/>
                    <w:left w:val="none" w:sz="0" w:space="0" w:color="auto"/>
                    <w:bottom w:val="none" w:sz="0" w:space="0" w:color="auto"/>
                    <w:right w:val="none" w:sz="0" w:space="0" w:color="auto"/>
                  </w:divBdr>
                  <w:divsChild>
                    <w:div w:id="1001736028">
                      <w:marLeft w:val="0"/>
                      <w:marRight w:val="0"/>
                      <w:marTop w:val="0"/>
                      <w:marBottom w:val="0"/>
                      <w:divBdr>
                        <w:top w:val="none" w:sz="0" w:space="0" w:color="auto"/>
                        <w:left w:val="none" w:sz="0" w:space="0" w:color="auto"/>
                        <w:bottom w:val="none" w:sz="0" w:space="0" w:color="auto"/>
                        <w:right w:val="none" w:sz="0" w:space="0" w:color="auto"/>
                      </w:divBdr>
                    </w:div>
                    <w:div w:id="113425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22426">
          <w:marLeft w:val="-420"/>
          <w:marRight w:val="0"/>
          <w:marTop w:val="0"/>
          <w:marBottom w:val="0"/>
          <w:divBdr>
            <w:top w:val="none" w:sz="0" w:space="0" w:color="auto"/>
            <w:left w:val="none" w:sz="0" w:space="0" w:color="auto"/>
            <w:bottom w:val="none" w:sz="0" w:space="0" w:color="auto"/>
            <w:right w:val="none" w:sz="0" w:space="0" w:color="auto"/>
          </w:divBdr>
          <w:divsChild>
            <w:div w:id="431164322">
              <w:marLeft w:val="0"/>
              <w:marRight w:val="0"/>
              <w:marTop w:val="0"/>
              <w:marBottom w:val="0"/>
              <w:divBdr>
                <w:top w:val="none" w:sz="0" w:space="0" w:color="auto"/>
                <w:left w:val="none" w:sz="0" w:space="0" w:color="auto"/>
                <w:bottom w:val="none" w:sz="0" w:space="0" w:color="auto"/>
                <w:right w:val="none" w:sz="0" w:space="0" w:color="auto"/>
              </w:divBdr>
              <w:divsChild>
                <w:div w:id="822236727">
                  <w:marLeft w:val="0"/>
                  <w:marRight w:val="0"/>
                  <w:marTop w:val="0"/>
                  <w:marBottom w:val="0"/>
                  <w:divBdr>
                    <w:top w:val="none" w:sz="0" w:space="0" w:color="auto"/>
                    <w:left w:val="none" w:sz="0" w:space="0" w:color="auto"/>
                    <w:bottom w:val="none" w:sz="0" w:space="0" w:color="auto"/>
                    <w:right w:val="none" w:sz="0" w:space="0" w:color="auto"/>
                  </w:divBdr>
                  <w:divsChild>
                    <w:div w:id="507596897">
                      <w:marLeft w:val="0"/>
                      <w:marRight w:val="0"/>
                      <w:marTop w:val="0"/>
                      <w:marBottom w:val="0"/>
                      <w:divBdr>
                        <w:top w:val="none" w:sz="0" w:space="0" w:color="auto"/>
                        <w:left w:val="none" w:sz="0" w:space="0" w:color="auto"/>
                        <w:bottom w:val="none" w:sz="0" w:space="0" w:color="auto"/>
                        <w:right w:val="none" w:sz="0" w:space="0" w:color="auto"/>
                      </w:divBdr>
                    </w:div>
                    <w:div w:id="157758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732231">
          <w:marLeft w:val="-420"/>
          <w:marRight w:val="0"/>
          <w:marTop w:val="0"/>
          <w:marBottom w:val="0"/>
          <w:divBdr>
            <w:top w:val="none" w:sz="0" w:space="0" w:color="auto"/>
            <w:left w:val="none" w:sz="0" w:space="0" w:color="auto"/>
            <w:bottom w:val="none" w:sz="0" w:space="0" w:color="auto"/>
            <w:right w:val="none" w:sz="0" w:space="0" w:color="auto"/>
          </w:divBdr>
          <w:divsChild>
            <w:div w:id="514686423">
              <w:marLeft w:val="0"/>
              <w:marRight w:val="0"/>
              <w:marTop w:val="0"/>
              <w:marBottom w:val="0"/>
              <w:divBdr>
                <w:top w:val="none" w:sz="0" w:space="0" w:color="auto"/>
                <w:left w:val="none" w:sz="0" w:space="0" w:color="auto"/>
                <w:bottom w:val="none" w:sz="0" w:space="0" w:color="auto"/>
                <w:right w:val="none" w:sz="0" w:space="0" w:color="auto"/>
              </w:divBdr>
              <w:divsChild>
                <w:div w:id="82722828">
                  <w:marLeft w:val="0"/>
                  <w:marRight w:val="0"/>
                  <w:marTop w:val="0"/>
                  <w:marBottom w:val="0"/>
                  <w:divBdr>
                    <w:top w:val="none" w:sz="0" w:space="0" w:color="auto"/>
                    <w:left w:val="none" w:sz="0" w:space="0" w:color="auto"/>
                    <w:bottom w:val="none" w:sz="0" w:space="0" w:color="auto"/>
                    <w:right w:val="none" w:sz="0" w:space="0" w:color="auto"/>
                  </w:divBdr>
                  <w:divsChild>
                    <w:div w:id="46342063">
                      <w:marLeft w:val="0"/>
                      <w:marRight w:val="0"/>
                      <w:marTop w:val="0"/>
                      <w:marBottom w:val="0"/>
                      <w:divBdr>
                        <w:top w:val="none" w:sz="0" w:space="0" w:color="auto"/>
                        <w:left w:val="none" w:sz="0" w:space="0" w:color="auto"/>
                        <w:bottom w:val="none" w:sz="0" w:space="0" w:color="auto"/>
                        <w:right w:val="none" w:sz="0" w:space="0" w:color="auto"/>
                      </w:divBdr>
                    </w:div>
                    <w:div w:id="14480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558708">
          <w:marLeft w:val="-420"/>
          <w:marRight w:val="0"/>
          <w:marTop w:val="0"/>
          <w:marBottom w:val="0"/>
          <w:divBdr>
            <w:top w:val="none" w:sz="0" w:space="0" w:color="auto"/>
            <w:left w:val="none" w:sz="0" w:space="0" w:color="auto"/>
            <w:bottom w:val="none" w:sz="0" w:space="0" w:color="auto"/>
            <w:right w:val="none" w:sz="0" w:space="0" w:color="auto"/>
          </w:divBdr>
          <w:divsChild>
            <w:div w:id="257257209">
              <w:marLeft w:val="0"/>
              <w:marRight w:val="0"/>
              <w:marTop w:val="0"/>
              <w:marBottom w:val="0"/>
              <w:divBdr>
                <w:top w:val="none" w:sz="0" w:space="0" w:color="auto"/>
                <w:left w:val="none" w:sz="0" w:space="0" w:color="auto"/>
                <w:bottom w:val="none" w:sz="0" w:space="0" w:color="auto"/>
                <w:right w:val="none" w:sz="0" w:space="0" w:color="auto"/>
              </w:divBdr>
              <w:divsChild>
                <w:div w:id="675495627">
                  <w:marLeft w:val="0"/>
                  <w:marRight w:val="0"/>
                  <w:marTop w:val="0"/>
                  <w:marBottom w:val="0"/>
                  <w:divBdr>
                    <w:top w:val="none" w:sz="0" w:space="0" w:color="auto"/>
                    <w:left w:val="none" w:sz="0" w:space="0" w:color="auto"/>
                    <w:bottom w:val="none" w:sz="0" w:space="0" w:color="auto"/>
                    <w:right w:val="none" w:sz="0" w:space="0" w:color="auto"/>
                  </w:divBdr>
                  <w:divsChild>
                    <w:div w:id="391975107">
                      <w:marLeft w:val="0"/>
                      <w:marRight w:val="0"/>
                      <w:marTop w:val="0"/>
                      <w:marBottom w:val="0"/>
                      <w:divBdr>
                        <w:top w:val="none" w:sz="0" w:space="0" w:color="auto"/>
                        <w:left w:val="none" w:sz="0" w:space="0" w:color="auto"/>
                        <w:bottom w:val="none" w:sz="0" w:space="0" w:color="auto"/>
                        <w:right w:val="none" w:sz="0" w:space="0" w:color="auto"/>
                      </w:divBdr>
                    </w:div>
                    <w:div w:id="12858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343627">
          <w:marLeft w:val="-420"/>
          <w:marRight w:val="0"/>
          <w:marTop w:val="0"/>
          <w:marBottom w:val="0"/>
          <w:divBdr>
            <w:top w:val="none" w:sz="0" w:space="0" w:color="auto"/>
            <w:left w:val="none" w:sz="0" w:space="0" w:color="auto"/>
            <w:bottom w:val="none" w:sz="0" w:space="0" w:color="auto"/>
            <w:right w:val="none" w:sz="0" w:space="0" w:color="auto"/>
          </w:divBdr>
          <w:divsChild>
            <w:div w:id="788278942">
              <w:marLeft w:val="0"/>
              <w:marRight w:val="0"/>
              <w:marTop w:val="0"/>
              <w:marBottom w:val="0"/>
              <w:divBdr>
                <w:top w:val="none" w:sz="0" w:space="0" w:color="auto"/>
                <w:left w:val="none" w:sz="0" w:space="0" w:color="auto"/>
                <w:bottom w:val="none" w:sz="0" w:space="0" w:color="auto"/>
                <w:right w:val="none" w:sz="0" w:space="0" w:color="auto"/>
              </w:divBdr>
              <w:divsChild>
                <w:div w:id="1096711842">
                  <w:marLeft w:val="0"/>
                  <w:marRight w:val="0"/>
                  <w:marTop w:val="0"/>
                  <w:marBottom w:val="0"/>
                  <w:divBdr>
                    <w:top w:val="none" w:sz="0" w:space="0" w:color="auto"/>
                    <w:left w:val="none" w:sz="0" w:space="0" w:color="auto"/>
                    <w:bottom w:val="none" w:sz="0" w:space="0" w:color="auto"/>
                    <w:right w:val="none" w:sz="0" w:space="0" w:color="auto"/>
                  </w:divBdr>
                  <w:divsChild>
                    <w:div w:id="724719060">
                      <w:marLeft w:val="0"/>
                      <w:marRight w:val="0"/>
                      <w:marTop w:val="0"/>
                      <w:marBottom w:val="0"/>
                      <w:divBdr>
                        <w:top w:val="none" w:sz="0" w:space="0" w:color="auto"/>
                        <w:left w:val="none" w:sz="0" w:space="0" w:color="auto"/>
                        <w:bottom w:val="none" w:sz="0" w:space="0" w:color="auto"/>
                        <w:right w:val="none" w:sz="0" w:space="0" w:color="auto"/>
                      </w:divBdr>
                    </w:div>
                    <w:div w:id="1426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963955">
      <w:bodyDiv w:val="1"/>
      <w:marLeft w:val="0"/>
      <w:marRight w:val="0"/>
      <w:marTop w:val="0"/>
      <w:marBottom w:val="0"/>
      <w:divBdr>
        <w:top w:val="none" w:sz="0" w:space="0" w:color="auto"/>
        <w:left w:val="none" w:sz="0" w:space="0" w:color="auto"/>
        <w:bottom w:val="none" w:sz="0" w:space="0" w:color="auto"/>
        <w:right w:val="none" w:sz="0" w:space="0" w:color="auto"/>
      </w:divBdr>
      <w:divsChild>
        <w:div w:id="36664738">
          <w:marLeft w:val="0"/>
          <w:marRight w:val="0"/>
          <w:marTop w:val="0"/>
          <w:marBottom w:val="0"/>
          <w:divBdr>
            <w:top w:val="none" w:sz="0" w:space="0" w:color="auto"/>
            <w:left w:val="none" w:sz="0" w:space="0" w:color="auto"/>
            <w:bottom w:val="none" w:sz="0" w:space="0" w:color="auto"/>
            <w:right w:val="none" w:sz="0" w:space="0" w:color="auto"/>
          </w:divBdr>
          <w:divsChild>
            <w:div w:id="477311086">
              <w:marLeft w:val="0"/>
              <w:marRight w:val="0"/>
              <w:marTop w:val="0"/>
              <w:marBottom w:val="0"/>
              <w:divBdr>
                <w:top w:val="none" w:sz="0" w:space="0" w:color="auto"/>
                <w:left w:val="none" w:sz="0" w:space="0" w:color="auto"/>
                <w:bottom w:val="none" w:sz="0" w:space="0" w:color="auto"/>
                <w:right w:val="none" w:sz="0" w:space="0" w:color="auto"/>
              </w:divBdr>
              <w:divsChild>
                <w:div w:id="83718809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060247556">
          <w:marLeft w:val="0"/>
          <w:marRight w:val="0"/>
          <w:marTop w:val="0"/>
          <w:marBottom w:val="0"/>
          <w:divBdr>
            <w:top w:val="none" w:sz="0" w:space="0" w:color="auto"/>
            <w:left w:val="none" w:sz="0" w:space="0" w:color="auto"/>
            <w:bottom w:val="none" w:sz="0" w:space="0" w:color="auto"/>
            <w:right w:val="none" w:sz="0" w:space="0" w:color="auto"/>
          </w:divBdr>
          <w:divsChild>
            <w:div w:id="1700005737">
              <w:marLeft w:val="0"/>
              <w:marRight w:val="0"/>
              <w:marTop w:val="0"/>
              <w:marBottom w:val="0"/>
              <w:divBdr>
                <w:top w:val="none" w:sz="0" w:space="0" w:color="auto"/>
                <w:left w:val="none" w:sz="0" w:space="0" w:color="auto"/>
                <w:bottom w:val="none" w:sz="0" w:space="0" w:color="auto"/>
                <w:right w:val="none" w:sz="0" w:space="0" w:color="auto"/>
              </w:divBdr>
              <w:divsChild>
                <w:div w:id="204566546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 w:id="2028212356">
      <w:bodyDiv w:val="1"/>
      <w:marLeft w:val="0"/>
      <w:marRight w:val="0"/>
      <w:marTop w:val="0"/>
      <w:marBottom w:val="0"/>
      <w:divBdr>
        <w:top w:val="none" w:sz="0" w:space="0" w:color="auto"/>
        <w:left w:val="none" w:sz="0" w:space="0" w:color="auto"/>
        <w:bottom w:val="none" w:sz="0" w:space="0" w:color="auto"/>
        <w:right w:val="none" w:sz="0" w:space="0" w:color="auto"/>
      </w:divBdr>
      <w:divsChild>
        <w:div w:id="252713265">
          <w:marLeft w:val="-420"/>
          <w:marRight w:val="0"/>
          <w:marTop w:val="0"/>
          <w:marBottom w:val="0"/>
          <w:divBdr>
            <w:top w:val="none" w:sz="0" w:space="0" w:color="auto"/>
            <w:left w:val="none" w:sz="0" w:space="0" w:color="auto"/>
            <w:bottom w:val="none" w:sz="0" w:space="0" w:color="auto"/>
            <w:right w:val="none" w:sz="0" w:space="0" w:color="auto"/>
          </w:divBdr>
          <w:divsChild>
            <w:div w:id="600649401">
              <w:marLeft w:val="0"/>
              <w:marRight w:val="0"/>
              <w:marTop w:val="0"/>
              <w:marBottom w:val="0"/>
              <w:divBdr>
                <w:top w:val="none" w:sz="0" w:space="0" w:color="auto"/>
                <w:left w:val="none" w:sz="0" w:space="0" w:color="auto"/>
                <w:bottom w:val="none" w:sz="0" w:space="0" w:color="auto"/>
                <w:right w:val="none" w:sz="0" w:space="0" w:color="auto"/>
              </w:divBdr>
              <w:divsChild>
                <w:div w:id="160438144">
                  <w:marLeft w:val="0"/>
                  <w:marRight w:val="0"/>
                  <w:marTop w:val="0"/>
                  <w:marBottom w:val="0"/>
                  <w:divBdr>
                    <w:top w:val="none" w:sz="0" w:space="0" w:color="auto"/>
                    <w:left w:val="none" w:sz="0" w:space="0" w:color="auto"/>
                    <w:bottom w:val="none" w:sz="0" w:space="0" w:color="auto"/>
                    <w:right w:val="none" w:sz="0" w:space="0" w:color="auto"/>
                  </w:divBdr>
                  <w:divsChild>
                    <w:div w:id="629164746">
                      <w:marLeft w:val="0"/>
                      <w:marRight w:val="0"/>
                      <w:marTop w:val="0"/>
                      <w:marBottom w:val="0"/>
                      <w:divBdr>
                        <w:top w:val="none" w:sz="0" w:space="0" w:color="auto"/>
                        <w:left w:val="none" w:sz="0" w:space="0" w:color="auto"/>
                        <w:bottom w:val="none" w:sz="0" w:space="0" w:color="auto"/>
                        <w:right w:val="none" w:sz="0" w:space="0" w:color="auto"/>
                      </w:divBdr>
                    </w:div>
                    <w:div w:id="122036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227386">
          <w:marLeft w:val="-420"/>
          <w:marRight w:val="0"/>
          <w:marTop w:val="0"/>
          <w:marBottom w:val="0"/>
          <w:divBdr>
            <w:top w:val="none" w:sz="0" w:space="0" w:color="auto"/>
            <w:left w:val="none" w:sz="0" w:space="0" w:color="auto"/>
            <w:bottom w:val="none" w:sz="0" w:space="0" w:color="auto"/>
            <w:right w:val="none" w:sz="0" w:space="0" w:color="auto"/>
          </w:divBdr>
          <w:divsChild>
            <w:div w:id="1846822170">
              <w:marLeft w:val="0"/>
              <w:marRight w:val="0"/>
              <w:marTop w:val="0"/>
              <w:marBottom w:val="0"/>
              <w:divBdr>
                <w:top w:val="none" w:sz="0" w:space="0" w:color="auto"/>
                <w:left w:val="none" w:sz="0" w:space="0" w:color="auto"/>
                <w:bottom w:val="none" w:sz="0" w:space="0" w:color="auto"/>
                <w:right w:val="none" w:sz="0" w:space="0" w:color="auto"/>
              </w:divBdr>
              <w:divsChild>
                <w:div w:id="768619106">
                  <w:marLeft w:val="0"/>
                  <w:marRight w:val="0"/>
                  <w:marTop w:val="0"/>
                  <w:marBottom w:val="0"/>
                  <w:divBdr>
                    <w:top w:val="none" w:sz="0" w:space="0" w:color="auto"/>
                    <w:left w:val="none" w:sz="0" w:space="0" w:color="auto"/>
                    <w:bottom w:val="none" w:sz="0" w:space="0" w:color="auto"/>
                    <w:right w:val="none" w:sz="0" w:space="0" w:color="auto"/>
                  </w:divBdr>
                  <w:divsChild>
                    <w:div w:id="1735197990">
                      <w:marLeft w:val="0"/>
                      <w:marRight w:val="0"/>
                      <w:marTop w:val="0"/>
                      <w:marBottom w:val="0"/>
                      <w:divBdr>
                        <w:top w:val="none" w:sz="0" w:space="0" w:color="auto"/>
                        <w:left w:val="none" w:sz="0" w:space="0" w:color="auto"/>
                        <w:bottom w:val="none" w:sz="0" w:space="0" w:color="auto"/>
                        <w:right w:val="none" w:sz="0" w:space="0" w:color="auto"/>
                      </w:divBdr>
                    </w:div>
                    <w:div w:id="207723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88810">
          <w:marLeft w:val="-420"/>
          <w:marRight w:val="0"/>
          <w:marTop w:val="0"/>
          <w:marBottom w:val="0"/>
          <w:divBdr>
            <w:top w:val="none" w:sz="0" w:space="0" w:color="auto"/>
            <w:left w:val="none" w:sz="0" w:space="0" w:color="auto"/>
            <w:bottom w:val="none" w:sz="0" w:space="0" w:color="auto"/>
            <w:right w:val="none" w:sz="0" w:space="0" w:color="auto"/>
          </w:divBdr>
          <w:divsChild>
            <w:div w:id="1132820000">
              <w:marLeft w:val="0"/>
              <w:marRight w:val="0"/>
              <w:marTop w:val="0"/>
              <w:marBottom w:val="0"/>
              <w:divBdr>
                <w:top w:val="none" w:sz="0" w:space="0" w:color="auto"/>
                <w:left w:val="none" w:sz="0" w:space="0" w:color="auto"/>
                <w:bottom w:val="none" w:sz="0" w:space="0" w:color="auto"/>
                <w:right w:val="none" w:sz="0" w:space="0" w:color="auto"/>
              </w:divBdr>
              <w:divsChild>
                <w:div w:id="1442141368">
                  <w:marLeft w:val="0"/>
                  <w:marRight w:val="0"/>
                  <w:marTop w:val="0"/>
                  <w:marBottom w:val="0"/>
                  <w:divBdr>
                    <w:top w:val="none" w:sz="0" w:space="0" w:color="auto"/>
                    <w:left w:val="none" w:sz="0" w:space="0" w:color="auto"/>
                    <w:bottom w:val="none" w:sz="0" w:space="0" w:color="auto"/>
                    <w:right w:val="none" w:sz="0" w:space="0" w:color="auto"/>
                  </w:divBdr>
                  <w:divsChild>
                    <w:div w:id="1278104761">
                      <w:marLeft w:val="0"/>
                      <w:marRight w:val="0"/>
                      <w:marTop w:val="0"/>
                      <w:marBottom w:val="0"/>
                      <w:divBdr>
                        <w:top w:val="none" w:sz="0" w:space="0" w:color="auto"/>
                        <w:left w:val="none" w:sz="0" w:space="0" w:color="auto"/>
                        <w:bottom w:val="none" w:sz="0" w:space="0" w:color="auto"/>
                        <w:right w:val="none" w:sz="0" w:space="0" w:color="auto"/>
                      </w:divBdr>
                    </w:div>
                    <w:div w:id="19752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22143">
          <w:marLeft w:val="-420"/>
          <w:marRight w:val="0"/>
          <w:marTop w:val="0"/>
          <w:marBottom w:val="0"/>
          <w:divBdr>
            <w:top w:val="none" w:sz="0" w:space="0" w:color="auto"/>
            <w:left w:val="none" w:sz="0" w:space="0" w:color="auto"/>
            <w:bottom w:val="none" w:sz="0" w:space="0" w:color="auto"/>
            <w:right w:val="none" w:sz="0" w:space="0" w:color="auto"/>
          </w:divBdr>
          <w:divsChild>
            <w:div w:id="357704076">
              <w:marLeft w:val="0"/>
              <w:marRight w:val="0"/>
              <w:marTop w:val="0"/>
              <w:marBottom w:val="0"/>
              <w:divBdr>
                <w:top w:val="none" w:sz="0" w:space="0" w:color="auto"/>
                <w:left w:val="none" w:sz="0" w:space="0" w:color="auto"/>
                <w:bottom w:val="none" w:sz="0" w:space="0" w:color="auto"/>
                <w:right w:val="none" w:sz="0" w:space="0" w:color="auto"/>
              </w:divBdr>
              <w:divsChild>
                <w:div w:id="609048773">
                  <w:marLeft w:val="0"/>
                  <w:marRight w:val="0"/>
                  <w:marTop w:val="0"/>
                  <w:marBottom w:val="0"/>
                  <w:divBdr>
                    <w:top w:val="none" w:sz="0" w:space="0" w:color="auto"/>
                    <w:left w:val="none" w:sz="0" w:space="0" w:color="auto"/>
                    <w:bottom w:val="none" w:sz="0" w:space="0" w:color="auto"/>
                    <w:right w:val="none" w:sz="0" w:space="0" w:color="auto"/>
                  </w:divBdr>
                  <w:divsChild>
                    <w:div w:id="1931155077">
                      <w:marLeft w:val="0"/>
                      <w:marRight w:val="0"/>
                      <w:marTop w:val="0"/>
                      <w:marBottom w:val="0"/>
                      <w:divBdr>
                        <w:top w:val="none" w:sz="0" w:space="0" w:color="auto"/>
                        <w:left w:val="none" w:sz="0" w:space="0" w:color="auto"/>
                        <w:bottom w:val="none" w:sz="0" w:space="0" w:color="auto"/>
                        <w:right w:val="none" w:sz="0" w:space="0" w:color="auto"/>
                      </w:divBdr>
                    </w:div>
                    <w:div w:id="21388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89796">
          <w:marLeft w:val="-420"/>
          <w:marRight w:val="0"/>
          <w:marTop w:val="0"/>
          <w:marBottom w:val="0"/>
          <w:divBdr>
            <w:top w:val="none" w:sz="0" w:space="0" w:color="auto"/>
            <w:left w:val="none" w:sz="0" w:space="0" w:color="auto"/>
            <w:bottom w:val="none" w:sz="0" w:space="0" w:color="auto"/>
            <w:right w:val="none" w:sz="0" w:space="0" w:color="auto"/>
          </w:divBdr>
          <w:divsChild>
            <w:div w:id="819231689">
              <w:marLeft w:val="0"/>
              <w:marRight w:val="0"/>
              <w:marTop w:val="0"/>
              <w:marBottom w:val="0"/>
              <w:divBdr>
                <w:top w:val="none" w:sz="0" w:space="0" w:color="auto"/>
                <w:left w:val="none" w:sz="0" w:space="0" w:color="auto"/>
                <w:bottom w:val="none" w:sz="0" w:space="0" w:color="auto"/>
                <w:right w:val="none" w:sz="0" w:space="0" w:color="auto"/>
              </w:divBdr>
              <w:divsChild>
                <w:div w:id="2037193688">
                  <w:marLeft w:val="0"/>
                  <w:marRight w:val="0"/>
                  <w:marTop w:val="0"/>
                  <w:marBottom w:val="0"/>
                  <w:divBdr>
                    <w:top w:val="none" w:sz="0" w:space="0" w:color="auto"/>
                    <w:left w:val="none" w:sz="0" w:space="0" w:color="auto"/>
                    <w:bottom w:val="none" w:sz="0" w:space="0" w:color="auto"/>
                    <w:right w:val="none" w:sz="0" w:space="0" w:color="auto"/>
                  </w:divBdr>
                  <w:divsChild>
                    <w:div w:id="1149175971">
                      <w:marLeft w:val="0"/>
                      <w:marRight w:val="0"/>
                      <w:marTop w:val="0"/>
                      <w:marBottom w:val="0"/>
                      <w:divBdr>
                        <w:top w:val="none" w:sz="0" w:space="0" w:color="auto"/>
                        <w:left w:val="none" w:sz="0" w:space="0" w:color="auto"/>
                        <w:bottom w:val="none" w:sz="0" w:space="0" w:color="auto"/>
                        <w:right w:val="none" w:sz="0" w:space="0" w:color="auto"/>
                      </w:divBdr>
                    </w:div>
                    <w:div w:id="188999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s06web.zoom.us/rec/share/_SB-zINoPaYuUG3ZQy7mRN4SsK_srGKPru0LQ4QMImUTuqGi76ff8oNKSZmG5r3C.Fp3Q-WkSbQ4qhlTI"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hyperlink" Target="https://againstthecompass.com/en/iron-ore-train-mauritania/" TargetMode="External" Id="R4a6c1186dd7347dd" /><Relationship Type="http://schemas.openxmlformats.org/officeDocument/2006/relationships/hyperlink" Target="https://www.airalo.com/" TargetMode="External" Id="Ra341c6f338ff405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308BABE4C0E349BF01ADC9860CABA7" ma:contentTypeVersion="18" ma:contentTypeDescription="Create a new document." ma:contentTypeScope="" ma:versionID="7df35916f85aea7de2f13107dc08f971">
  <xsd:schema xmlns:xsd="http://www.w3.org/2001/XMLSchema" xmlns:xs="http://www.w3.org/2001/XMLSchema" xmlns:p="http://schemas.microsoft.com/office/2006/metadata/properties" xmlns:ns2="34c7f8d2-8a73-4776-8150-7ab38611bf14" xmlns:ns3="cb9e605c-7154-42de-a837-72d32338e18e" targetNamespace="http://schemas.microsoft.com/office/2006/metadata/properties" ma:root="true" ma:fieldsID="0b2ebb1ebcb6efe75c9e4518f12a5dff" ns2:_="" ns3:_="">
    <xsd:import namespace="34c7f8d2-8a73-4776-8150-7ab38611bf14"/>
    <xsd:import namespace="cb9e605c-7154-42de-a837-72d32338e1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7f8d2-8a73-4776-8150-7ab38611b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ffa274-a9ed-4d96-83cc-ee0e141298c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e605c-7154-42de-a837-72d32338e1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900141-b48c-4216-ab52-79c476971bb3}" ma:internalName="TaxCatchAll" ma:showField="CatchAllData" ma:web="cb9e605c-7154-42de-a837-72d32338e1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c7f8d2-8a73-4776-8150-7ab38611bf14">
      <Terms xmlns="http://schemas.microsoft.com/office/infopath/2007/PartnerControls"/>
    </lcf76f155ced4ddcb4097134ff3c332f>
    <TaxCatchAll xmlns="cb9e605c-7154-42de-a837-72d32338e18e" xsi:nil="true"/>
    <SharedWithUsers xmlns="cb9e605c-7154-42de-a837-72d32338e18e">
      <UserInfo>
        <DisplayName/>
        <AccountId xsi:nil="true"/>
        <AccountType/>
      </UserInfo>
    </SharedWithUsers>
  </documentManagement>
</p:properties>
</file>

<file path=customXml/itemProps1.xml><?xml version="1.0" encoding="utf-8"?>
<ds:datastoreItem xmlns:ds="http://schemas.openxmlformats.org/officeDocument/2006/customXml" ds:itemID="{31B05FC9-2B06-4FAB-89A9-6A73033CF6C7}"/>
</file>

<file path=customXml/itemProps2.xml><?xml version="1.0" encoding="utf-8"?>
<ds:datastoreItem xmlns:ds="http://schemas.openxmlformats.org/officeDocument/2006/customXml" ds:itemID="{7411B45A-EEFE-4DA4-B9BB-86EC16877C08}">
  <ds:schemaRefs>
    <ds:schemaRef ds:uri="http://schemas.microsoft.com/sharepoint/v3/contenttype/forms"/>
  </ds:schemaRefs>
</ds:datastoreItem>
</file>

<file path=customXml/itemProps3.xml><?xml version="1.0" encoding="utf-8"?>
<ds:datastoreItem xmlns:ds="http://schemas.openxmlformats.org/officeDocument/2006/customXml" ds:itemID="{CB4AFDDD-E7A4-41FD-A18A-D323D7E49ABB}">
  <ds:schemaRefs>
    <ds:schemaRef ds:uri="http://schemas.microsoft.com/office/2006/metadata/properties"/>
    <ds:schemaRef ds:uri="http://schemas.microsoft.com/office/infopath/2007/PartnerControls"/>
    <ds:schemaRef ds:uri="34c7f8d2-8a73-4776-8150-7ab38611bf14"/>
    <ds:schemaRef ds:uri="cb9e605c-7154-42de-a837-72d32338e18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Ceris Borthwick</dc:creator>
  <cp:keywords/>
  <dc:description/>
  <cp:lastModifiedBy>Ralph Foulds</cp:lastModifiedBy>
  <cp:revision>61</cp:revision>
  <dcterms:created xsi:type="dcterms:W3CDTF">2026-09-15T13:12:00Z</dcterms:created>
  <dcterms:modified xsi:type="dcterms:W3CDTF">2026-09-15T15:56:59Z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0x010100F6308BABE4C0E349BF01ADC9860CABA7</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